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0DF06D" w14:textId="6364F5EE" w:rsidR="00AC3BAA" w:rsidRPr="00C871E1" w:rsidRDefault="00AC3BAA" w:rsidP="00082BB8">
      <w:pPr>
        <w:pStyle w:val="Heading"/>
        <w:spacing w:line="276" w:lineRule="auto"/>
        <w:ind w:left="284"/>
        <w:rPr>
          <w:sz w:val="22"/>
          <w:szCs w:val="22"/>
        </w:rPr>
      </w:pPr>
      <w:r w:rsidRPr="00C871E1">
        <w:rPr>
          <w:sz w:val="22"/>
          <w:szCs w:val="22"/>
        </w:rPr>
        <w:t xml:space="preserve">Umowa nr </w:t>
      </w:r>
      <w:r w:rsidR="00C871E1" w:rsidRPr="00C871E1">
        <w:rPr>
          <w:sz w:val="22"/>
          <w:szCs w:val="22"/>
        </w:rPr>
        <w:t>………………….</w:t>
      </w:r>
    </w:p>
    <w:p w14:paraId="29CD6415" w14:textId="77777777" w:rsidR="00AC3BAA" w:rsidRPr="00C871E1" w:rsidRDefault="00AC3BAA" w:rsidP="00082BB8">
      <w:pPr>
        <w:pStyle w:val="Heading"/>
        <w:spacing w:line="276" w:lineRule="auto"/>
        <w:rPr>
          <w:b w:val="0"/>
          <w:sz w:val="22"/>
          <w:szCs w:val="22"/>
        </w:rPr>
      </w:pPr>
    </w:p>
    <w:p w14:paraId="47855557" w14:textId="0B5DCA5D" w:rsidR="00AC3BAA" w:rsidRPr="00C871E1" w:rsidRDefault="00AC3BAA" w:rsidP="00082BB8">
      <w:pPr>
        <w:spacing w:line="276" w:lineRule="auto"/>
        <w:jc w:val="both"/>
        <w:rPr>
          <w:sz w:val="22"/>
          <w:szCs w:val="22"/>
        </w:rPr>
      </w:pPr>
      <w:r w:rsidRPr="00C871E1">
        <w:rPr>
          <w:sz w:val="22"/>
          <w:szCs w:val="22"/>
        </w:rPr>
        <w:t>zawarta w dniu .................................................. 20</w:t>
      </w:r>
      <w:r w:rsidR="00C871E1" w:rsidRPr="00C871E1">
        <w:rPr>
          <w:sz w:val="22"/>
          <w:szCs w:val="22"/>
        </w:rPr>
        <w:t>21</w:t>
      </w:r>
      <w:r w:rsidRPr="00C871E1">
        <w:rPr>
          <w:sz w:val="22"/>
          <w:szCs w:val="22"/>
        </w:rPr>
        <w:t xml:space="preserve"> r., w Warszawie, pomiędzy:</w:t>
      </w:r>
    </w:p>
    <w:p w14:paraId="6127D108" w14:textId="018FCCE4" w:rsidR="00AC3BAA" w:rsidRPr="00BB490E" w:rsidRDefault="00AC3BAA" w:rsidP="00082BB8">
      <w:pPr>
        <w:spacing w:line="276" w:lineRule="auto"/>
        <w:jc w:val="both"/>
        <w:rPr>
          <w:sz w:val="22"/>
          <w:szCs w:val="22"/>
        </w:rPr>
      </w:pPr>
      <w:r w:rsidRPr="00C871E1">
        <w:rPr>
          <w:sz w:val="22"/>
          <w:szCs w:val="22"/>
        </w:rPr>
        <w:t xml:space="preserve">Skarbem Państwa - Głównym Urzędem Miar, z siedzibą w Warszawie, </w:t>
      </w:r>
      <w:r w:rsidR="00521670" w:rsidRPr="00C871E1">
        <w:rPr>
          <w:sz w:val="22"/>
          <w:szCs w:val="22"/>
        </w:rPr>
        <w:t xml:space="preserve">ul. Elektoralna 2, </w:t>
      </w:r>
      <w:r w:rsidRPr="00C871E1">
        <w:rPr>
          <w:sz w:val="22"/>
          <w:szCs w:val="22"/>
        </w:rPr>
        <w:t xml:space="preserve">00-139 Warszawa, </w:t>
      </w:r>
      <w:r w:rsidRPr="00C871E1">
        <w:rPr>
          <w:spacing w:val="-1"/>
          <w:sz w:val="22"/>
          <w:szCs w:val="22"/>
        </w:rPr>
        <w:t xml:space="preserve">NIP 5251008361, </w:t>
      </w:r>
      <w:r w:rsidRPr="00C871E1">
        <w:rPr>
          <w:sz w:val="22"/>
          <w:szCs w:val="22"/>
        </w:rPr>
        <w:t xml:space="preserve">REGON 010415420, zwanym dalej „Kupującym”, reprezentowanym przez </w:t>
      </w:r>
      <w:r w:rsidR="000265C7" w:rsidRPr="00C871E1">
        <w:rPr>
          <w:sz w:val="22"/>
          <w:szCs w:val="22"/>
        </w:rPr>
        <w:t>Piotra Ziółkowskiego</w:t>
      </w:r>
      <w:r w:rsidRPr="00C871E1">
        <w:rPr>
          <w:sz w:val="22"/>
          <w:szCs w:val="22"/>
        </w:rPr>
        <w:t xml:space="preserve"> – Dyrektora </w:t>
      </w:r>
      <w:r w:rsidR="000265C7" w:rsidRPr="00C871E1">
        <w:rPr>
          <w:sz w:val="22"/>
          <w:szCs w:val="22"/>
        </w:rPr>
        <w:t>Generalnego Urzędu</w:t>
      </w:r>
      <w:r w:rsidRPr="00C871E1">
        <w:rPr>
          <w:sz w:val="22"/>
          <w:szCs w:val="22"/>
        </w:rPr>
        <w:t>,</w:t>
      </w:r>
    </w:p>
    <w:p w14:paraId="4F8B055C" w14:textId="77777777" w:rsidR="00AC3BAA" w:rsidRPr="00BB490E" w:rsidRDefault="00AC3BAA" w:rsidP="00082BB8">
      <w:pPr>
        <w:spacing w:line="276" w:lineRule="auto"/>
        <w:jc w:val="both"/>
        <w:rPr>
          <w:sz w:val="22"/>
          <w:szCs w:val="22"/>
        </w:rPr>
      </w:pPr>
    </w:p>
    <w:p w14:paraId="23597204" w14:textId="77777777" w:rsidR="00AC3BAA" w:rsidRPr="00BB490E" w:rsidRDefault="00AC3BAA" w:rsidP="00082BB8">
      <w:p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a </w:t>
      </w:r>
    </w:p>
    <w:p w14:paraId="3977C3E4" w14:textId="77777777" w:rsidR="00AC3BAA" w:rsidRPr="00BB490E" w:rsidRDefault="00AC3BAA" w:rsidP="00082BB8">
      <w:pPr>
        <w:spacing w:line="276" w:lineRule="auto"/>
        <w:jc w:val="both"/>
        <w:rPr>
          <w:sz w:val="22"/>
          <w:szCs w:val="22"/>
        </w:rPr>
      </w:pPr>
    </w:p>
    <w:p w14:paraId="2529F154" w14:textId="74FFC864" w:rsidR="00BE70C3" w:rsidRPr="00BB490E" w:rsidRDefault="00C871E1" w:rsidP="00082B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BF3EA" w14:textId="77777777" w:rsidR="00AC3BAA" w:rsidRPr="00BB490E" w:rsidRDefault="00AC3BAA" w:rsidP="00082BB8">
      <w:pPr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1</w:t>
      </w:r>
    </w:p>
    <w:p w14:paraId="331E7B3E" w14:textId="11FF3673" w:rsidR="00174A04" w:rsidRDefault="00AC3BAA" w:rsidP="007D354C">
      <w:pPr>
        <w:autoSpaceDE w:val="0"/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Przedmiotem umowy jest </w:t>
      </w:r>
      <w:r w:rsidR="00D03044">
        <w:rPr>
          <w:sz w:val="22"/>
          <w:szCs w:val="22"/>
        </w:rPr>
        <w:t>przedłużenie subskrypcji</w:t>
      </w:r>
      <w:r w:rsidR="009C1BE8" w:rsidRPr="00BB490E">
        <w:rPr>
          <w:sz w:val="22"/>
          <w:szCs w:val="22"/>
        </w:rPr>
        <w:t xml:space="preserve"> licencji na użytkowanie </w:t>
      </w:r>
      <w:r w:rsidR="007D354C" w:rsidRPr="00BB490E">
        <w:rPr>
          <w:sz w:val="22"/>
          <w:szCs w:val="22"/>
        </w:rPr>
        <w:t>o</w:t>
      </w:r>
      <w:r w:rsidR="006A285F" w:rsidRPr="00BB490E">
        <w:rPr>
          <w:sz w:val="22"/>
          <w:szCs w:val="22"/>
        </w:rPr>
        <w:t xml:space="preserve">programowania </w:t>
      </w:r>
      <w:proofErr w:type="spellStart"/>
      <w:r w:rsidR="00E52AB7" w:rsidRPr="00BB490E">
        <w:rPr>
          <w:sz w:val="22"/>
          <w:szCs w:val="22"/>
        </w:rPr>
        <w:t>Lab</w:t>
      </w:r>
      <w:r w:rsidR="00801BFC" w:rsidRPr="00BB490E">
        <w:rPr>
          <w:sz w:val="22"/>
          <w:szCs w:val="22"/>
        </w:rPr>
        <w:t>VIEW</w:t>
      </w:r>
      <w:proofErr w:type="spellEnd"/>
      <w:r w:rsidR="00174A04">
        <w:rPr>
          <w:sz w:val="22"/>
          <w:szCs w:val="22"/>
        </w:rPr>
        <w:t>:</w:t>
      </w:r>
    </w:p>
    <w:p w14:paraId="2616907E" w14:textId="1CFE7B67" w:rsidR="00174A04" w:rsidRPr="00EF4B4C" w:rsidRDefault="00174A04" w:rsidP="00E3112B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  <w:lang w:val="en-US"/>
        </w:rPr>
      </w:pPr>
      <w:r w:rsidRPr="00EF4B4C">
        <w:rPr>
          <w:sz w:val="22"/>
          <w:szCs w:val="22"/>
          <w:lang w:val="en-US"/>
        </w:rPr>
        <w:t xml:space="preserve">Multi-IDE Bundle </w:t>
      </w:r>
      <w:r w:rsidR="00E3112B" w:rsidRPr="00EF4B4C">
        <w:rPr>
          <w:sz w:val="22"/>
          <w:szCs w:val="22"/>
          <w:lang w:val="en-US"/>
        </w:rPr>
        <w:t xml:space="preserve">with 3 YR SSP </w:t>
      </w:r>
      <w:r w:rsidR="00074288" w:rsidRPr="00EF4B4C">
        <w:rPr>
          <w:sz w:val="22"/>
          <w:szCs w:val="22"/>
          <w:lang w:val="en-US"/>
        </w:rPr>
        <w:t xml:space="preserve">- </w:t>
      </w:r>
      <w:r w:rsidRPr="00EF4B4C">
        <w:rPr>
          <w:sz w:val="22"/>
          <w:szCs w:val="22"/>
          <w:lang w:val="en-US"/>
        </w:rPr>
        <w:t>784633-35</w:t>
      </w:r>
      <w:r w:rsidR="00E52AB7" w:rsidRPr="00EF4B4C">
        <w:rPr>
          <w:sz w:val="22"/>
          <w:szCs w:val="22"/>
          <w:lang w:val="en-US"/>
        </w:rPr>
        <w:t xml:space="preserve"> – 1 </w:t>
      </w:r>
      <w:proofErr w:type="spellStart"/>
      <w:r w:rsidR="00E52AB7" w:rsidRPr="00EF4B4C">
        <w:rPr>
          <w:sz w:val="22"/>
          <w:szCs w:val="22"/>
          <w:lang w:val="en-US"/>
        </w:rPr>
        <w:t>szt</w:t>
      </w:r>
      <w:proofErr w:type="spellEnd"/>
      <w:r w:rsidR="00E52AB7" w:rsidRPr="00EF4B4C">
        <w:rPr>
          <w:sz w:val="22"/>
          <w:szCs w:val="22"/>
          <w:lang w:val="en-US"/>
        </w:rPr>
        <w:t>.</w:t>
      </w:r>
      <w:r w:rsidR="002B4792">
        <w:rPr>
          <w:sz w:val="22"/>
          <w:szCs w:val="22"/>
          <w:lang w:val="en-US"/>
        </w:rPr>
        <w:t>;</w:t>
      </w:r>
      <w:r w:rsidRPr="00EF4B4C">
        <w:rPr>
          <w:sz w:val="22"/>
          <w:szCs w:val="22"/>
          <w:lang w:val="en-US"/>
        </w:rPr>
        <w:t xml:space="preserve"> </w:t>
      </w:r>
    </w:p>
    <w:p w14:paraId="252C7080" w14:textId="0F807CC8" w:rsidR="00174A04" w:rsidRPr="00EF4B4C" w:rsidRDefault="00174A04" w:rsidP="00174A04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  <w:lang w:val="en-US"/>
        </w:rPr>
      </w:pPr>
      <w:r w:rsidRPr="00EF4B4C">
        <w:rPr>
          <w:sz w:val="22"/>
          <w:szCs w:val="22"/>
          <w:lang w:val="en-US"/>
        </w:rPr>
        <w:t>Vision Builder for Automated Inspection, Includes Software Standard Service Program</w:t>
      </w:r>
      <w:r w:rsidR="00E3112B" w:rsidRPr="00EF4B4C">
        <w:rPr>
          <w:sz w:val="22"/>
          <w:szCs w:val="22"/>
          <w:lang w:val="en-US"/>
        </w:rPr>
        <w:t xml:space="preserve"> - with 3 YR SSP - </w:t>
      </w:r>
      <w:r w:rsidRPr="00EF4B4C">
        <w:rPr>
          <w:sz w:val="22"/>
          <w:szCs w:val="22"/>
          <w:lang w:val="en-US"/>
        </w:rPr>
        <w:t xml:space="preserve">778649-35 – 1 </w:t>
      </w:r>
      <w:proofErr w:type="spellStart"/>
      <w:r w:rsidRPr="00EF4B4C">
        <w:rPr>
          <w:sz w:val="22"/>
          <w:szCs w:val="22"/>
          <w:lang w:val="en-US"/>
        </w:rPr>
        <w:t>szt</w:t>
      </w:r>
      <w:proofErr w:type="spellEnd"/>
      <w:r w:rsidRPr="00EF4B4C">
        <w:rPr>
          <w:sz w:val="22"/>
          <w:szCs w:val="22"/>
          <w:lang w:val="en-US"/>
        </w:rPr>
        <w:t>.;</w:t>
      </w:r>
    </w:p>
    <w:p w14:paraId="7876D103" w14:textId="4F3FCD7C" w:rsidR="00174A04" w:rsidRPr="00EF4B4C" w:rsidRDefault="00174A04" w:rsidP="00174A04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  <w:lang w:val="en-US"/>
        </w:rPr>
      </w:pPr>
      <w:r w:rsidRPr="00EF4B4C">
        <w:rPr>
          <w:sz w:val="22"/>
          <w:szCs w:val="22"/>
          <w:lang w:val="en-US"/>
        </w:rPr>
        <w:t>Vision Development Module, Includes Software Standard Service Program</w:t>
      </w:r>
      <w:r w:rsidR="00E3112B" w:rsidRPr="00EF4B4C">
        <w:rPr>
          <w:sz w:val="22"/>
          <w:szCs w:val="22"/>
          <w:lang w:val="en-US"/>
        </w:rPr>
        <w:t xml:space="preserve"> with 3 YR SSP  - </w:t>
      </w:r>
      <w:r w:rsidRPr="00EF4B4C">
        <w:rPr>
          <w:sz w:val="22"/>
          <w:szCs w:val="22"/>
          <w:lang w:val="en-US"/>
        </w:rPr>
        <w:t xml:space="preserve">777859-35 – 1 </w:t>
      </w:r>
      <w:proofErr w:type="spellStart"/>
      <w:r w:rsidRPr="00EF4B4C">
        <w:rPr>
          <w:sz w:val="22"/>
          <w:szCs w:val="22"/>
          <w:lang w:val="en-US"/>
        </w:rPr>
        <w:t>szt</w:t>
      </w:r>
      <w:proofErr w:type="spellEnd"/>
      <w:r w:rsidRPr="00EF4B4C">
        <w:rPr>
          <w:sz w:val="22"/>
          <w:szCs w:val="22"/>
          <w:lang w:val="en-US"/>
        </w:rPr>
        <w:t>.</w:t>
      </w:r>
      <w:r w:rsidR="002B4792">
        <w:rPr>
          <w:sz w:val="22"/>
          <w:szCs w:val="22"/>
          <w:lang w:val="en-US"/>
        </w:rPr>
        <w:t>;</w:t>
      </w:r>
      <w:r w:rsidRPr="00EF4B4C">
        <w:rPr>
          <w:sz w:val="22"/>
          <w:szCs w:val="22"/>
          <w:lang w:val="en-US"/>
        </w:rPr>
        <w:t xml:space="preserve"> </w:t>
      </w:r>
    </w:p>
    <w:p w14:paraId="7991B83E" w14:textId="5DBAFD2A" w:rsidR="00174A04" w:rsidRPr="00EF4B4C" w:rsidRDefault="00174A04" w:rsidP="00174A04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  <w:lang w:val="en-US"/>
        </w:rPr>
      </w:pPr>
      <w:r w:rsidRPr="00EF4B4C">
        <w:rPr>
          <w:sz w:val="22"/>
          <w:szCs w:val="22"/>
          <w:lang w:val="en-US"/>
        </w:rPr>
        <w:t>LabVIEW Professional Development System, Windows</w:t>
      </w:r>
      <w:r w:rsidR="00E3112B" w:rsidRPr="00EF4B4C">
        <w:rPr>
          <w:sz w:val="22"/>
          <w:szCs w:val="22"/>
          <w:lang w:val="en-US"/>
        </w:rPr>
        <w:t xml:space="preserve"> with 3 YR SSP</w:t>
      </w:r>
      <w:r w:rsidRPr="00EF4B4C">
        <w:rPr>
          <w:sz w:val="22"/>
          <w:szCs w:val="22"/>
          <w:lang w:val="en-US"/>
        </w:rPr>
        <w:t xml:space="preserve">, All Languages 776678-35 – 1 </w:t>
      </w:r>
      <w:proofErr w:type="spellStart"/>
      <w:r w:rsidRPr="00EF4B4C">
        <w:rPr>
          <w:sz w:val="22"/>
          <w:szCs w:val="22"/>
          <w:lang w:val="en-US"/>
        </w:rPr>
        <w:t>szt</w:t>
      </w:r>
      <w:proofErr w:type="spellEnd"/>
      <w:r w:rsidRPr="00EF4B4C">
        <w:rPr>
          <w:sz w:val="22"/>
          <w:szCs w:val="22"/>
          <w:lang w:val="en-US"/>
        </w:rPr>
        <w:t>.</w:t>
      </w:r>
      <w:r w:rsidR="002B4792">
        <w:rPr>
          <w:sz w:val="22"/>
          <w:szCs w:val="22"/>
          <w:lang w:val="en-US"/>
        </w:rPr>
        <w:t>,</w:t>
      </w:r>
    </w:p>
    <w:p w14:paraId="2C692E07" w14:textId="17704948" w:rsidR="00AC3BAA" w:rsidRPr="00174A04" w:rsidRDefault="00B81E67" w:rsidP="00174A04">
      <w:pPr>
        <w:autoSpaceDE w:val="0"/>
        <w:spacing w:line="276" w:lineRule="auto"/>
        <w:jc w:val="both"/>
        <w:rPr>
          <w:sz w:val="22"/>
          <w:szCs w:val="22"/>
        </w:rPr>
      </w:pPr>
      <w:r w:rsidRPr="00614684">
        <w:rPr>
          <w:sz w:val="22"/>
          <w:szCs w:val="22"/>
        </w:rPr>
        <w:t xml:space="preserve">zwanego dalej </w:t>
      </w:r>
      <w:r w:rsidR="002B4792">
        <w:rPr>
          <w:sz w:val="22"/>
          <w:szCs w:val="22"/>
        </w:rPr>
        <w:t>„</w:t>
      </w:r>
      <w:r w:rsidRPr="00614684">
        <w:rPr>
          <w:sz w:val="22"/>
          <w:szCs w:val="22"/>
        </w:rPr>
        <w:t>Oprogramowaniem</w:t>
      </w:r>
      <w:r w:rsidR="002B4792">
        <w:rPr>
          <w:sz w:val="22"/>
          <w:szCs w:val="22"/>
        </w:rPr>
        <w:t>”</w:t>
      </w:r>
      <w:r w:rsidRPr="00614684">
        <w:rPr>
          <w:sz w:val="22"/>
          <w:szCs w:val="22"/>
        </w:rPr>
        <w:t>,</w:t>
      </w:r>
      <w:r w:rsidR="007D354C" w:rsidRPr="00614684">
        <w:rPr>
          <w:sz w:val="22"/>
          <w:szCs w:val="22"/>
        </w:rPr>
        <w:t xml:space="preserve"> </w:t>
      </w:r>
      <w:r w:rsidR="00BE70C3" w:rsidRPr="00614684">
        <w:rPr>
          <w:sz w:val="22"/>
          <w:szCs w:val="22"/>
        </w:rPr>
        <w:t xml:space="preserve">zgodnie z ofertą Wykonawcy </w:t>
      </w:r>
      <w:r w:rsidR="00614684" w:rsidRPr="00614684">
        <w:rPr>
          <w:sz w:val="22"/>
          <w:szCs w:val="22"/>
        </w:rPr>
        <w:t>………..</w:t>
      </w:r>
      <w:r w:rsidR="00174A04" w:rsidRPr="00614684">
        <w:rPr>
          <w:sz w:val="22"/>
          <w:szCs w:val="22"/>
        </w:rPr>
        <w:t xml:space="preserve"> </w:t>
      </w:r>
      <w:r w:rsidR="00C62AB5" w:rsidRPr="00614684">
        <w:rPr>
          <w:sz w:val="22"/>
          <w:szCs w:val="22"/>
        </w:rPr>
        <w:t>–</w:t>
      </w:r>
      <w:r w:rsidR="00174A04" w:rsidRPr="00614684">
        <w:rPr>
          <w:sz w:val="22"/>
          <w:szCs w:val="22"/>
        </w:rPr>
        <w:t xml:space="preserve"> 1</w:t>
      </w:r>
      <w:r w:rsidR="00C62AB5" w:rsidRPr="00614684">
        <w:rPr>
          <w:sz w:val="22"/>
          <w:szCs w:val="22"/>
        </w:rPr>
        <w:t>,</w:t>
      </w:r>
      <w:r w:rsidR="00BB490E" w:rsidRPr="00614684">
        <w:rPr>
          <w:sz w:val="22"/>
          <w:szCs w:val="22"/>
        </w:rPr>
        <w:t xml:space="preserve"> </w:t>
      </w:r>
      <w:r w:rsidR="006A285F" w:rsidRPr="00614684">
        <w:rPr>
          <w:sz w:val="22"/>
          <w:szCs w:val="22"/>
        </w:rPr>
        <w:t xml:space="preserve">z dnia </w:t>
      </w:r>
      <w:r w:rsidR="00614684" w:rsidRPr="00614684">
        <w:rPr>
          <w:sz w:val="22"/>
          <w:szCs w:val="22"/>
        </w:rPr>
        <w:t>………….</w:t>
      </w:r>
      <w:r w:rsidR="006A285F" w:rsidRPr="00614684">
        <w:rPr>
          <w:sz w:val="22"/>
          <w:szCs w:val="22"/>
        </w:rPr>
        <w:t xml:space="preserve">. </w:t>
      </w:r>
      <w:r w:rsidR="00BE70C3" w:rsidRPr="00614684">
        <w:rPr>
          <w:sz w:val="22"/>
          <w:szCs w:val="22"/>
        </w:rPr>
        <w:t>stanowiąc</w:t>
      </w:r>
      <w:r w:rsidR="00C62AB5" w:rsidRPr="00614684">
        <w:rPr>
          <w:sz w:val="22"/>
          <w:szCs w:val="22"/>
        </w:rPr>
        <w:t>ą</w:t>
      </w:r>
      <w:r w:rsidR="00BE70C3" w:rsidRPr="00614684">
        <w:rPr>
          <w:sz w:val="22"/>
          <w:szCs w:val="22"/>
        </w:rPr>
        <w:t xml:space="preserve"> załącznik</w:t>
      </w:r>
      <w:r w:rsidR="00F11653" w:rsidRPr="00614684">
        <w:rPr>
          <w:sz w:val="22"/>
          <w:szCs w:val="22"/>
        </w:rPr>
        <w:t xml:space="preserve"> nr 1</w:t>
      </w:r>
      <w:r w:rsidR="00BE70C3" w:rsidRPr="00614684">
        <w:rPr>
          <w:sz w:val="22"/>
          <w:szCs w:val="22"/>
        </w:rPr>
        <w:t xml:space="preserve"> do</w:t>
      </w:r>
      <w:r w:rsidR="00C62AB5" w:rsidRPr="00614684">
        <w:rPr>
          <w:sz w:val="22"/>
          <w:szCs w:val="22"/>
        </w:rPr>
        <w:t xml:space="preserve"> niniejszej</w:t>
      </w:r>
      <w:r w:rsidR="00BE70C3" w:rsidRPr="00614684">
        <w:rPr>
          <w:sz w:val="22"/>
          <w:szCs w:val="22"/>
        </w:rPr>
        <w:t xml:space="preserve"> umowy</w:t>
      </w:r>
      <w:r w:rsidR="00AC3BAA" w:rsidRPr="00614684">
        <w:rPr>
          <w:sz w:val="22"/>
          <w:szCs w:val="22"/>
        </w:rPr>
        <w:t>.</w:t>
      </w:r>
    </w:p>
    <w:p w14:paraId="7A9C0D0B" w14:textId="77777777" w:rsidR="00082BB8" w:rsidRPr="00BB490E" w:rsidRDefault="00082BB8" w:rsidP="00082BB8">
      <w:pPr>
        <w:autoSpaceDE w:val="0"/>
        <w:spacing w:line="276" w:lineRule="auto"/>
        <w:jc w:val="both"/>
        <w:rPr>
          <w:sz w:val="22"/>
          <w:szCs w:val="22"/>
        </w:rPr>
      </w:pPr>
    </w:p>
    <w:p w14:paraId="5419CCD4" w14:textId="77777777" w:rsidR="00AC3BAA" w:rsidRPr="00BB490E" w:rsidRDefault="00AC3BAA" w:rsidP="00082BB8">
      <w:pPr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2</w:t>
      </w:r>
    </w:p>
    <w:p w14:paraId="7CD3C27E" w14:textId="77777777" w:rsidR="00AC3BAA" w:rsidRPr="00BB490E" w:rsidRDefault="00AC3BAA" w:rsidP="00082BB8">
      <w:pPr>
        <w:pStyle w:val="Nagwek2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Cena realizacji przedmiotu umowy wynosi: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667"/>
        <w:gridCol w:w="1451"/>
      </w:tblGrid>
      <w:tr w:rsidR="00BB490E" w:rsidRPr="00614684" w14:paraId="4733EE8F" w14:textId="77777777" w:rsidTr="00174A04">
        <w:tc>
          <w:tcPr>
            <w:tcW w:w="1667" w:type="dxa"/>
            <w:shd w:val="clear" w:color="auto" w:fill="auto"/>
          </w:tcPr>
          <w:p w14:paraId="62D9680A" w14:textId="77777777" w:rsidR="00AC3BAA" w:rsidRPr="00614684" w:rsidRDefault="00AC3BAA" w:rsidP="00082BB8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>cena netto -</w:t>
            </w:r>
          </w:p>
        </w:tc>
        <w:tc>
          <w:tcPr>
            <w:tcW w:w="1451" w:type="dxa"/>
            <w:shd w:val="clear" w:color="auto" w:fill="auto"/>
          </w:tcPr>
          <w:p w14:paraId="497922AC" w14:textId="5A14B5CC" w:rsidR="00AC3BAA" w:rsidRPr="00614684" w:rsidRDefault="00614684" w:rsidP="00082BB8">
            <w:pPr>
              <w:tabs>
                <w:tab w:val="left" w:pos="993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>……..</w:t>
            </w:r>
            <w:r w:rsidR="00AC3BAA" w:rsidRPr="00614684">
              <w:rPr>
                <w:sz w:val="22"/>
                <w:szCs w:val="22"/>
              </w:rPr>
              <w:t xml:space="preserve"> zł</w:t>
            </w:r>
          </w:p>
        </w:tc>
      </w:tr>
      <w:tr w:rsidR="00BB490E" w:rsidRPr="00614684" w14:paraId="065DC764" w14:textId="77777777" w:rsidTr="00174A04">
        <w:tc>
          <w:tcPr>
            <w:tcW w:w="1667" w:type="dxa"/>
            <w:shd w:val="clear" w:color="auto" w:fill="auto"/>
          </w:tcPr>
          <w:p w14:paraId="2E53C821" w14:textId="77777777" w:rsidR="00AC3BAA" w:rsidRPr="00614684" w:rsidRDefault="00AC3BAA" w:rsidP="00082BB8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>podatek VAT -</w:t>
            </w:r>
          </w:p>
        </w:tc>
        <w:tc>
          <w:tcPr>
            <w:tcW w:w="1451" w:type="dxa"/>
            <w:shd w:val="clear" w:color="auto" w:fill="auto"/>
          </w:tcPr>
          <w:p w14:paraId="5F316E35" w14:textId="6507AF11" w:rsidR="00AC3BAA" w:rsidRPr="00614684" w:rsidRDefault="00614684" w:rsidP="00082BB8">
            <w:pPr>
              <w:tabs>
                <w:tab w:val="left" w:pos="993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>………</w:t>
            </w:r>
            <w:r w:rsidR="00174A04" w:rsidRPr="00614684">
              <w:rPr>
                <w:sz w:val="22"/>
                <w:szCs w:val="22"/>
              </w:rPr>
              <w:t xml:space="preserve"> </w:t>
            </w:r>
            <w:r w:rsidR="00AC3BAA" w:rsidRPr="00614684">
              <w:rPr>
                <w:sz w:val="22"/>
                <w:szCs w:val="22"/>
              </w:rPr>
              <w:t>zł</w:t>
            </w:r>
          </w:p>
        </w:tc>
      </w:tr>
      <w:tr w:rsidR="00BB490E" w:rsidRPr="00614684" w14:paraId="10AF121B" w14:textId="77777777" w:rsidTr="00174A04">
        <w:tc>
          <w:tcPr>
            <w:tcW w:w="1667" w:type="dxa"/>
            <w:shd w:val="clear" w:color="auto" w:fill="auto"/>
          </w:tcPr>
          <w:p w14:paraId="56B6FC87" w14:textId="77777777" w:rsidR="00AC3BAA" w:rsidRPr="00614684" w:rsidRDefault="00AC3BAA" w:rsidP="00082BB8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 xml:space="preserve">cena brutto –      </w:t>
            </w:r>
          </w:p>
        </w:tc>
        <w:tc>
          <w:tcPr>
            <w:tcW w:w="1451" w:type="dxa"/>
            <w:shd w:val="clear" w:color="auto" w:fill="auto"/>
          </w:tcPr>
          <w:p w14:paraId="45029F89" w14:textId="3D0E1F15" w:rsidR="00AC3BAA" w:rsidRPr="00614684" w:rsidRDefault="00614684" w:rsidP="00174A04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614684">
              <w:rPr>
                <w:sz w:val="22"/>
                <w:szCs w:val="22"/>
              </w:rPr>
              <w:t>…………..</w:t>
            </w:r>
            <w:r w:rsidR="007D354C" w:rsidRPr="00614684">
              <w:rPr>
                <w:sz w:val="22"/>
                <w:szCs w:val="22"/>
              </w:rPr>
              <w:t xml:space="preserve"> </w:t>
            </w:r>
            <w:r w:rsidR="00174A04" w:rsidRPr="00614684">
              <w:rPr>
                <w:sz w:val="22"/>
                <w:szCs w:val="22"/>
              </w:rPr>
              <w:t>z</w:t>
            </w:r>
            <w:r w:rsidR="00AC3BAA" w:rsidRPr="00614684">
              <w:rPr>
                <w:sz w:val="22"/>
                <w:szCs w:val="22"/>
              </w:rPr>
              <w:t>ł</w:t>
            </w:r>
          </w:p>
        </w:tc>
      </w:tr>
    </w:tbl>
    <w:p w14:paraId="2756464A" w14:textId="57E6274A" w:rsidR="00AC3BAA" w:rsidRPr="00BB490E" w:rsidRDefault="00AC3BAA" w:rsidP="00082BB8">
      <w:pPr>
        <w:tabs>
          <w:tab w:val="left" w:pos="993"/>
        </w:tabs>
        <w:spacing w:line="276" w:lineRule="auto"/>
        <w:ind w:left="426"/>
        <w:rPr>
          <w:sz w:val="22"/>
          <w:szCs w:val="22"/>
        </w:rPr>
      </w:pPr>
      <w:r w:rsidRPr="00614684">
        <w:rPr>
          <w:sz w:val="22"/>
          <w:szCs w:val="22"/>
        </w:rPr>
        <w:t>słownie</w:t>
      </w:r>
      <w:r w:rsidR="00D25F53">
        <w:rPr>
          <w:sz w:val="22"/>
          <w:szCs w:val="22"/>
        </w:rPr>
        <w:t xml:space="preserve"> brutto  </w:t>
      </w:r>
      <w:r w:rsidRPr="00614684">
        <w:rPr>
          <w:sz w:val="22"/>
          <w:szCs w:val="22"/>
        </w:rPr>
        <w:t>:</w:t>
      </w:r>
      <w:r w:rsidR="00B62704" w:rsidRPr="00614684">
        <w:rPr>
          <w:sz w:val="22"/>
          <w:szCs w:val="22"/>
        </w:rPr>
        <w:t xml:space="preserve"> </w:t>
      </w:r>
      <w:r w:rsidR="00614684" w:rsidRPr="00614684">
        <w:rPr>
          <w:sz w:val="22"/>
          <w:szCs w:val="22"/>
        </w:rPr>
        <w:t>………………………………………..</w:t>
      </w:r>
      <w:r w:rsidR="00B62704" w:rsidRPr="00614684">
        <w:rPr>
          <w:sz w:val="22"/>
          <w:szCs w:val="22"/>
        </w:rPr>
        <w:t>zł</w:t>
      </w:r>
      <w:r w:rsidRPr="00614684">
        <w:rPr>
          <w:sz w:val="22"/>
          <w:szCs w:val="22"/>
        </w:rPr>
        <w:t>.</w:t>
      </w:r>
    </w:p>
    <w:p w14:paraId="4C257090" w14:textId="01964707" w:rsidR="00AC3BAA" w:rsidRPr="00BB490E" w:rsidRDefault="00AC3BAA" w:rsidP="00BB490E">
      <w:pPr>
        <w:pStyle w:val="Nagwek2"/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2.</w:t>
      </w:r>
      <w:r w:rsidRPr="00BB490E">
        <w:rPr>
          <w:sz w:val="22"/>
          <w:szCs w:val="22"/>
        </w:rPr>
        <w:tab/>
        <w:t xml:space="preserve">Cena określona w ust. 1 jest ostateczna i obejmuje wszystkie koszty związane </w:t>
      </w:r>
      <w:r w:rsidRPr="00BB490E">
        <w:rPr>
          <w:spacing w:val="4"/>
          <w:sz w:val="22"/>
          <w:szCs w:val="22"/>
        </w:rPr>
        <w:t>z wykonaniem przedmiot</w:t>
      </w:r>
      <w:r w:rsidR="00BB490E" w:rsidRPr="00BB490E">
        <w:rPr>
          <w:spacing w:val="4"/>
          <w:sz w:val="22"/>
          <w:szCs w:val="22"/>
        </w:rPr>
        <w:t xml:space="preserve">u umowy, w szczególności koszty </w:t>
      </w:r>
      <w:r w:rsidRPr="00BB490E">
        <w:rPr>
          <w:spacing w:val="4"/>
          <w:sz w:val="22"/>
          <w:szCs w:val="22"/>
        </w:rPr>
        <w:t xml:space="preserve">związane z </w:t>
      </w:r>
      <w:r w:rsidR="00644C19" w:rsidRPr="00BB490E">
        <w:rPr>
          <w:spacing w:val="4"/>
          <w:sz w:val="22"/>
          <w:szCs w:val="22"/>
        </w:rPr>
        <w:t xml:space="preserve">udzieleniem </w:t>
      </w:r>
      <w:r w:rsidR="00644C19" w:rsidRPr="00BB490E">
        <w:rPr>
          <w:sz w:val="22"/>
          <w:szCs w:val="22"/>
        </w:rPr>
        <w:t>licencji na użytkowanie oprogramowania</w:t>
      </w:r>
      <w:r w:rsidR="000C49AC">
        <w:rPr>
          <w:spacing w:val="5"/>
          <w:sz w:val="22"/>
          <w:szCs w:val="22"/>
        </w:rPr>
        <w:t xml:space="preserve"> i</w:t>
      </w:r>
      <w:r w:rsidRPr="00BB490E">
        <w:rPr>
          <w:spacing w:val="5"/>
          <w:sz w:val="22"/>
          <w:szCs w:val="22"/>
        </w:rPr>
        <w:t xml:space="preserve"> koszty </w:t>
      </w:r>
      <w:r w:rsidR="000C49AC">
        <w:rPr>
          <w:spacing w:val="5"/>
          <w:sz w:val="22"/>
          <w:szCs w:val="22"/>
        </w:rPr>
        <w:t>dostarczenia</w:t>
      </w:r>
      <w:r w:rsidRPr="00BB490E">
        <w:rPr>
          <w:spacing w:val="5"/>
          <w:sz w:val="22"/>
          <w:szCs w:val="22"/>
        </w:rPr>
        <w:t xml:space="preserve"> </w:t>
      </w:r>
      <w:r w:rsidR="00644C19" w:rsidRPr="00BB490E">
        <w:rPr>
          <w:spacing w:val="5"/>
          <w:sz w:val="22"/>
          <w:szCs w:val="22"/>
        </w:rPr>
        <w:t xml:space="preserve">nośnika z wersją instalacyjną oprogramowania </w:t>
      </w:r>
      <w:r w:rsidRPr="00BB490E">
        <w:rPr>
          <w:spacing w:val="5"/>
          <w:sz w:val="22"/>
          <w:szCs w:val="22"/>
        </w:rPr>
        <w:t xml:space="preserve">do miejsca określonego w ust. </w:t>
      </w:r>
      <w:r w:rsidR="00F11653">
        <w:rPr>
          <w:spacing w:val="5"/>
          <w:sz w:val="22"/>
          <w:szCs w:val="22"/>
        </w:rPr>
        <w:t>8</w:t>
      </w:r>
      <w:r w:rsidR="000C49AC">
        <w:rPr>
          <w:spacing w:val="-10"/>
          <w:sz w:val="22"/>
          <w:szCs w:val="22"/>
        </w:rPr>
        <w:t>.</w:t>
      </w:r>
    </w:p>
    <w:p w14:paraId="227A7A33" w14:textId="1B37C57F" w:rsidR="00AC3BAA" w:rsidRPr="00BB490E" w:rsidRDefault="00AC3BAA" w:rsidP="00082BB8">
      <w:pPr>
        <w:widowControl w:val="0"/>
        <w:numPr>
          <w:ilvl w:val="0"/>
          <w:numId w:val="4"/>
        </w:numPr>
        <w:shd w:val="clear" w:color="auto" w:fill="FFFFFF"/>
        <w:tabs>
          <w:tab w:val="left" w:pos="9000"/>
        </w:tabs>
        <w:autoSpaceDE w:val="0"/>
        <w:spacing w:line="276" w:lineRule="auto"/>
        <w:ind w:right="73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Należyte wykonanie niniejszej umowy zostanie potwierdzone</w:t>
      </w:r>
      <w:r w:rsidR="00D25F53">
        <w:rPr>
          <w:sz w:val="22"/>
          <w:szCs w:val="22"/>
        </w:rPr>
        <w:t xml:space="preserve"> podpisaniem protokołu odbioru </w:t>
      </w:r>
      <w:r w:rsidRPr="00BB490E">
        <w:rPr>
          <w:sz w:val="22"/>
          <w:szCs w:val="22"/>
        </w:rPr>
        <w:t xml:space="preserve">przez upoważnionego pracownika </w:t>
      </w:r>
      <w:r w:rsidR="002B4792" w:rsidRPr="002B4792">
        <w:rPr>
          <w:sz w:val="22"/>
          <w:szCs w:val="22"/>
        </w:rPr>
        <w:t>Samodzielne</w:t>
      </w:r>
      <w:r w:rsidR="002B4792">
        <w:rPr>
          <w:sz w:val="22"/>
          <w:szCs w:val="22"/>
        </w:rPr>
        <w:t>go</w:t>
      </w:r>
      <w:r w:rsidR="002B4792" w:rsidRPr="002B4792">
        <w:rPr>
          <w:sz w:val="22"/>
          <w:szCs w:val="22"/>
        </w:rPr>
        <w:t xml:space="preserve"> Laboratorium Wsparcia Przemysłu </w:t>
      </w:r>
      <w:r w:rsidRPr="00BB490E">
        <w:rPr>
          <w:sz w:val="22"/>
          <w:szCs w:val="22"/>
        </w:rPr>
        <w:t>Głównego Urzędu Miar</w:t>
      </w:r>
      <w:r w:rsidR="00D60255">
        <w:rPr>
          <w:sz w:val="22"/>
          <w:szCs w:val="22"/>
        </w:rPr>
        <w:t>. Potwierdzenie należytego wykonania umowy zostanie wysłane do Sprzedawcy nie później niż w terminie 1 dnia roboczego od dnia realizacji przedmiotu umowy określonego §</w:t>
      </w:r>
      <w:r w:rsidR="00B41A67">
        <w:rPr>
          <w:sz w:val="22"/>
          <w:szCs w:val="22"/>
        </w:rPr>
        <w:t xml:space="preserve"> </w:t>
      </w:r>
      <w:r w:rsidR="00D60255">
        <w:rPr>
          <w:sz w:val="22"/>
          <w:szCs w:val="22"/>
        </w:rPr>
        <w:t>2 pkt</w:t>
      </w:r>
      <w:r w:rsidR="00B41A67">
        <w:rPr>
          <w:sz w:val="22"/>
          <w:szCs w:val="22"/>
        </w:rPr>
        <w:t xml:space="preserve"> </w:t>
      </w:r>
      <w:r w:rsidR="00D60255">
        <w:rPr>
          <w:sz w:val="22"/>
          <w:szCs w:val="22"/>
        </w:rPr>
        <w:t>7</w:t>
      </w:r>
      <w:r w:rsidR="00B41A67">
        <w:rPr>
          <w:sz w:val="22"/>
          <w:szCs w:val="22"/>
        </w:rPr>
        <w:t>.</w:t>
      </w:r>
    </w:p>
    <w:p w14:paraId="4FAEB278" w14:textId="26259746" w:rsidR="00AC3BAA" w:rsidRPr="00BB490E" w:rsidRDefault="00AC3BAA" w:rsidP="00082BB8">
      <w:pPr>
        <w:pStyle w:val="Lista"/>
        <w:numPr>
          <w:ilvl w:val="0"/>
          <w:numId w:val="4"/>
        </w:numPr>
        <w:tabs>
          <w:tab w:val="left" w:pos="360"/>
          <w:tab w:val="left" w:pos="9000"/>
        </w:tabs>
        <w:spacing w:line="276" w:lineRule="auto"/>
        <w:ind w:left="0" w:right="73" w:firstLine="0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Na fakturze należy umieścić w szczególności:</w:t>
      </w:r>
    </w:p>
    <w:p w14:paraId="7C018B6B" w14:textId="77777777" w:rsidR="00AC3BAA" w:rsidRPr="00BB490E" w:rsidRDefault="00AC3BAA" w:rsidP="00082BB8">
      <w:pPr>
        <w:tabs>
          <w:tab w:val="left" w:pos="360"/>
          <w:tab w:val="left" w:pos="9000"/>
        </w:tabs>
        <w:spacing w:line="276" w:lineRule="auto"/>
        <w:ind w:left="720" w:right="73" w:hanging="360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1)</w:t>
      </w:r>
      <w:r w:rsidRPr="00BB490E">
        <w:rPr>
          <w:sz w:val="22"/>
          <w:szCs w:val="22"/>
        </w:rPr>
        <w:tab/>
        <w:t xml:space="preserve">Numer Identyfikacji Podatkowej </w:t>
      </w:r>
      <w:r w:rsidRPr="00BB490E">
        <w:rPr>
          <w:spacing w:val="-1"/>
          <w:sz w:val="22"/>
          <w:szCs w:val="22"/>
        </w:rPr>
        <w:t>Kupującego</w:t>
      </w:r>
      <w:r w:rsidRPr="00BB490E">
        <w:rPr>
          <w:sz w:val="22"/>
          <w:szCs w:val="22"/>
        </w:rPr>
        <w:t>;</w:t>
      </w:r>
    </w:p>
    <w:p w14:paraId="624E824D" w14:textId="40F5F33C" w:rsidR="00AC3BAA" w:rsidRPr="00BB490E" w:rsidRDefault="00AC3BAA" w:rsidP="00082BB8">
      <w:pPr>
        <w:tabs>
          <w:tab w:val="left" w:pos="360"/>
          <w:tab w:val="left" w:pos="540"/>
          <w:tab w:val="left" w:pos="9000"/>
        </w:tabs>
        <w:spacing w:line="276" w:lineRule="auto"/>
        <w:ind w:left="720" w:right="73" w:hanging="360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2)</w:t>
      </w:r>
      <w:r w:rsidR="00B81E67" w:rsidRPr="00BB490E">
        <w:rPr>
          <w:sz w:val="22"/>
          <w:szCs w:val="22"/>
        </w:rPr>
        <w:t xml:space="preserve"> </w:t>
      </w:r>
      <w:r w:rsidRPr="00BB490E">
        <w:rPr>
          <w:sz w:val="22"/>
          <w:szCs w:val="22"/>
        </w:rPr>
        <w:tab/>
        <w:t xml:space="preserve">informację, że sprzedaż realizowana jest na podstawie umowy numer </w:t>
      </w:r>
      <w:r w:rsidRPr="00BB490E">
        <w:rPr>
          <w:sz w:val="22"/>
          <w:szCs w:val="22"/>
        </w:rPr>
        <w:br/>
      </w:r>
      <w:r w:rsidR="000347F2">
        <w:rPr>
          <w:sz w:val="22"/>
          <w:szCs w:val="22"/>
        </w:rPr>
        <w:t>………………………………………………</w:t>
      </w:r>
      <w:r w:rsidR="002B4792">
        <w:rPr>
          <w:sz w:val="22"/>
          <w:szCs w:val="22"/>
        </w:rPr>
        <w:t>;</w:t>
      </w:r>
    </w:p>
    <w:p w14:paraId="78E9BCAE" w14:textId="1AE8F55F" w:rsidR="00AC3BAA" w:rsidRPr="00BB490E" w:rsidRDefault="00AC3BAA" w:rsidP="00082BB8">
      <w:pPr>
        <w:shd w:val="clear" w:color="auto" w:fill="FFFFFF"/>
        <w:tabs>
          <w:tab w:val="left" w:pos="312"/>
          <w:tab w:val="left" w:pos="360"/>
        </w:tabs>
        <w:spacing w:line="276" w:lineRule="auto"/>
        <w:ind w:left="720" w:right="209" w:hanging="360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3)</w:t>
      </w:r>
      <w:r w:rsidRPr="00BB490E">
        <w:rPr>
          <w:sz w:val="22"/>
          <w:szCs w:val="22"/>
        </w:rPr>
        <w:tab/>
      </w:r>
      <w:r w:rsidR="00541519" w:rsidRPr="00BB490E">
        <w:rPr>
          <w:sz w:val="22"/>
          <w:szCs w:val="22"/>
        </w:rPr>
        <w:t xml:space="preserve">dane wymagane </w:t>
      </w:r>
      <w:r w:rsidRPr="00BB490E">
        <w:rPr>
          <w:sz w:val="22"/>
          <w:szCs w:val="22"/>
        </w:rPr>
        <w:t>przepisami prawa.</w:t>
      </w:r>
    </w:p>
    <w:p w14:paraId="39F850F4" w14:textId="224049B9" w:rsidR="00AC3BAA" w:rsidRPr="00BB490E" w:rsidRDefault="00AC3BAA" w:rsidP="00082BB8">
      <w:pPr>
        <w:widowControl w:val="0"/>
        <w:numPr>
          <w:ilvl w:val="0"/>
          <w:numId w:val="4"/>
        </w:numPr>
        <w:shd w:val="clear" w:color="auto" w:fill="FFFFFF"/>
        <w:tabs>
          <w:tab w:val="left" w:pos="9000"/>
        </w:tabs>
        <w:autoSpaceDE w:val="0"/>
        <w:spacing w:line="276" w:lineRule="auto"/>
        <w:ind w:right="73"/>
        <w:jc w:val="both"/>
        <w:rPr>
          <w:sz w:val="22"/>
          <w:szCs w:val="22"/>
        </w:rPr>
      </w:pPr>
      <w:r w:rsidRPr="00BB490E">
        <w:rPr>
          <w:spacing w:val="2"/>
          <w:sz w:val="22"/>
          <w:szCs w:val="22"/>
        </w:rPr>
        <w:t xml:space="preserve">Cena za realizację przedmiotu umowy zostanie zapłacona przelewem </w:t>
      </w:r>
      <w:r w:rsidRPr="00BB490E">
        <w:rPr>
          <w:spacing w:val="5"/>
          <w:sz w:val="22"/>
          <w:szCs w:val="22"/>
        </w:rPr>
        <w:t xml:space="preserve">na rachunek bankowy Sprzedawcy w </w:t>
      </w:r>
      <w:r w:rsidR="00614684">
        <w:rPr>
          <w:spacing w:val="5"/>
          <w:sz w:val="22"/>
          <w:szCs w:val="22"/>
        </w:rPr>
        <w:t>……………………………………………………..</w:t>
      </w:r>
      <w:r w:rsidRPr="00BB490E">
        <w:rPr>
          <w:spacing w:val="5"/>
          <w:sz w:val="22"/>
          <w:szCs w:val="22"/>
        </w:rPr>
        <w:t xml:space="preserve">, nr </w:t>
      </w:r>
      <w:r w:rsidRPr="00174A04">
        <w:rPr>
          <w:spacing w:val="5"/>
          <w:sz w:val="22"/>
          <w:szCs w:val="22"/>
        </w:rPr>
        <w:t>konta PLN</w:t>
      </w:r>
      <w:r w:rsidRPr="00BB490E">
        <w:rPr>
          <w:spacing w:val="5"/>
          <w:sz w:val="22"/>
          <w:szCs w:val="22"/>
        </w:rPr>
        <w:t xml:space="preserve">: </w:t>
      </w:r>
      <w:r w:rsidRPr="00BB490E">
        <w:rPr>
          <w:spacing w:val="5"/>
          <w:sz w:val="22"/>
          <w:szCs w:val="22"/>
        </w:rPr>
        <w:br/>
      </w:r>
      <w:r w:rsidR="00614684">
        <w:rPr>
          <w:spacing w:val="5"/>
          <w:sz w:val="22"/>
          <w:szCs w:val="22"/>
        </w:rPr>
        <w:t>…………………………………………………</w:t>
      </w:r>
      <w:r w:rsidR="00541519" w:rsidRPr="00BB490E">
        <w:rPr>
          <w:sz w:val="22"/>
          <w:szCs w:val="22"/>
        </w:rPr>
        <w:t xml:space="preserve">, po podpisaniu protokołu, o którym mowa w ust. 3, </w:t>
      </w:r>
      <w:r w:rsidRPr="00BB490E">
        <w:rPr>
          <w:spacing w:val="5"/>
          <w:sz w:val="22"/>
          <w:szCs w:val="22"/>
        </w:rPr>
        <w:t xml:space="preserve">w </w:t>
      </w:r>
      <w:r w:rsidRPr="00BB490E">
        <w:rPr>
          <w:spacing w:val="2"/>
          <w:sz w:val="22"/>
          <w:szCs w:val="22"/>
        </w:rPr>
        <w:t xml:space="preserve">terminie </w:t>
      </w:r>
      <w:r w:rsidR="00D25F53">
        <w:rPr>
          <w:spacing w:val="2"/>
          <w:sz w:val="22"/>
          <w:szCs w:val="22"/>
        </w:rPr>
        <w:t>21</w:t>
      </w:r>
      <w:r w:rsidRPr="00BB490E">
        <w:rPr>
          <w:spacing w:val="2"/>
          <w:sz w:val="22"/>
          <w:szCs w:val="22"/>
        </w:rPr>
        <w:t xml:space="preserve"> dni od </w:t>
      </w:r>
      <w:r w:rsidR="00541519" w:rsidRPr="00BB490E">
        <w:rPr>
          <w:spacing w:val="2"/>
          <w:sz w:val="22"/>
          <w:szCs w:val="22"/>
        </w:rPr>
        <w:t>doręczenia Kupującemu prawidłowo wystawionej faktury VAT</w:t>
      </w:r>
      <w:r w:rsidRPr="00BB490E">
        <w:rPr>
          <w:spacing w:val="6"/>
          <w:sz w:val="22"/>
          <w:szCs w:val="22"/>
        </w:rPr>
        <w:t>.</w:t>
      </w:r>
    </w:p>
    <w:p w14:paraId="0646704B" w14:textId="4341F0FA" w:rsidR="00AC3BAA" w:rsidRPr="00BB490E" w:rsidRDefault="00AC3BAA" w:rsidP="00082BB8">
      <w:pPr>
        <w:widowControl w:val="0"/>
        <w:numPr>
          <w:ilvl w:val="0"/>
          <w:numId w:val="4"/>
        </w:numPr>
        <w:shd w:val="clear" w:color="auto" w:fill="FFFFFF"/>
        <w:tabs>
          <w:tab w:val="left" w:pos="9000"/>
        </w:tabs>
        <w:autoSpaceDE w:val="0"/>
        <w:spacing w:line="276" w:lineRule="auto"/>
        <w:ind w:right="73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Za dzień zapłaty uważa się dzień obciążenia rachunku bankowego Kupującego.</w:t>
      </w:r>
    </w:p>
    <w:p w14:paraId="574EA3F1" w14:textId="4B9D2AB5" w:rsidR="00AC3BAA" w:rsidRPr="00614684" w:rsidRDefault="00AC3BAA" w:rsidP="00A7195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F4B4C">
        <w:rPr>
          <w:sz w:val="22"/>
          <w:szCs w:val="22"/>
        </w:rPr>
        <w:lastRenderedPageBreak/>
        <w:t xml:space="preserve">Termin realizacji: </w:t>
      </w:r>
      <w:r w:rsidR="001B6A79">
        <w:rPr>
          <w:sz w:val="22"/>
          <w:szCs w:val="22"/>
        </w:rPr>
        <w:t>…………………………</w:t>
      </w:r>
      <w:r w:rsidRPr="00EF4B4C">
        <w:rPr>
          <w:sz w:val="22"/>
          <w:szCs w:val="22"/>
        </w:rPr>
        <w:t>.</w:t>
      </w:r>
      <w:r w:rsidR="003F4F89" w:rsidRPr="00EF4B4C">
        <w:rPr>
          <w:sz w:val="22"/>
          <w:szCs w:val="22"/>
        </w:rPr>
        <w:t xml:space="preserve"> Za dzień realizacji przyjmuje się dzień, w którym</w:t>
      </w:r>
      <w:r w:rsidR="00D60255">
        <w:rPr>
          <w:sz w:val="22"/>
          <w:szCs w:val="22"/>
        </w:rPr>
        <w:t xml:space="preserve"> wszystkie</w:t>
      </w:r>
      <w:r w:rsidR="003F4F89" w:rsidRPr="00EF4B4C">
        <w:rPr>
          <w:sz w:val="22"/>
          <w:szCs w:val="22"/>
        </w:rPr>
        <w:t xml:space="preserve"> licencje </w:t>
      </w:r>
      <w:r w:rsidR="004F2FFC" w:rsidRPr="00EF4B4C">
        <w:rPr>
          <w:sz w:val="22"/>
          <w:szCs w:val="22"/>
        </w:rPr>
        <w:t xml:space="preserve">na oprogramowanie </w:t>
      </w:r>
      <w:r w:rsidR="003F4F89" w:rsidRPr="00EF4B4C">
        <w:rPr>
          <w:sz w:val="22"/>
          <w:szCs w:val="22"/>
        </w:rPr>
        <w:t xml:space="preserve">wskazane </w:t>
      </w:r>
      <w:r w:rsidR="00AB6C9B" w:rsidRPr="00EF4B4C">
        <w:rPr>
          <w:sz w:val="22"/>
          <w:szCs w:val="22"/>
        </w:rPr>
        <w:t xml:space="preserve">w </w:t>
      </w:r>
      <w:r w:rsidR="003F4F89" w:rsidRPr="00EF4B4C">
        <w:rPr>
          <w:sz w:val="22"/>
          <w:szCs w:val="22"/>
        </w:rPr>
        <w:t>§ 1</w:t>
      </w:r>
      <w:r w:rsidR="002B4792">
        <w:rPr>
          <w:sz w:val="22"/>
          <w:szCs w:val="22"/>
        </w:rPr>
        <w:t xml:space="preserve"> </w:t>
      </w:r>
      <w:r w:rsidR="003F4F89" w:rsidRPr="00EF4B4C">
        <w:rPr>
          <w:sz w:val="22"/>
          <w:szCs w:val="22"/>
        </w:rPr>
        <w:t>zostaną udostępnione do użytkowania w</w:t>
      </w:r>
      <w:r w:rsidR="00A7195D">
        <w:rPr>
          <w:sz w:val="22"/>
          <w:szCs w:val="22"/>
        </w:rPr>
        <w:t> </w:t>
      </w:r>
      <w:r w:rsidR="003F4F89" w:rsidRPr="00EF4B4C">
        <w:rPr>
          <w:sz w:val="22"/>
          <w:szCs w:val="22"/>
        </w:rPr>
        <w:t xml:space="preserve">wersji do </w:t>
      </w:r>
      <w:r w:rsidR="003F4F89" w:rsidRPr="00614684">
        <w:rPr>
          <w:sz w:val="22"/>
          <w:szCs w:val="22"/>
        </w:rPr>
        <w:t>pobrania ze strony</w:t>
      </w:r>
      <w:r w:rsidR="001D5EC6" w:rsidRPr="00614684">
        <w:rPr>
          <w:sz w:val="22"/>
          <w:szCs w:val="22"/>
        </w:rPr>
        <w:t xml:space="preserve"> Sprzedawcy.</w:t>
      </w:r>
      <w:r w:rsidR="003F4F89" w:rsidRPr="00614684">
        <w:rPr>
          <w:sz w:val="22"/>
          <w:szCs w:val="22"/>
        </w:rPr>
        <w:t xml:space="preserve"> </w:t>
      </w:r>
    </w:p>
    <w:p w14:paraId="05DA8279" w14:textId="51476463" w:rsidR="00082BB8" w:rsidRPr="00614684" w:rsidRDefault="00AC3BAA" w:rsidP="00A7195D">
      <w:pPr>
        <w:widowControl w:val="0"/>
        <w:numPr>
          <w:ilvl w:val="0"/>
          <w:numId w:val="4"/>
        </w:numPr>
        <w:shd w:val="clear" w:color="auto" w:fill="FFFFFF"/>
        <w:tabs>
          <w:tab w:val="left" w:pos="9000"/>
        </w:tabs>
        <w:autoSpaceDE w:val="0"/>
        <w:spacing w:line="276" w:lineRule="auto"/>
        <w:ind w:right="73"/>
        <w:jc w:val="both"/>
        <w:rPr>
          <w:sz w:val="22"/>
          <w:szCs w:val="22"/>
        </w:rPr>
      </w:pPr>
      <w:r w:rsidRPr="00614684">
        <w:rPr>
          <w:sz w:val="22"/>
          <w:szCs w:val="22"/>
        </w:rPr>
        <w:t xml:space="preserve">Miejsce dostawy: Główny Urząd Miar, ul. Elektoralna 2, 00-139 Warszawa, </w:t>
      </w:r>
      <w:r w:rsidR="00614684" w:rsidRPr="00614684">
        <w:rPr>
          <w:sz w:val="22"/>
          <w:szCs w:val="22"/>
        </w:rPr>
        <w:t>Samodzielne Laboratorium Wsparcia Przemysłu – Pracownia Informatyki Metrologicznej.</w:t>
      </w:r>
    </w:p>
    <w:p w14:paraId="4BCC3F08" w14:textId="77777777" w:rsidR="00A7195D" w:rsidRDefault="00A7195D" w:rsidP="00A7195D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jc w:val="center"/>
        <w:rPr>
          <w:sz w:val="22"/>
          <w:szCs w:val="22"/>
        </w:rPr>
      </w:pPr>
    </w:p>
    <w:p w14:paraId="2A935FEF" w14:textId="16F18D73" w:rsidR="00AC3BAA" w:rsidRPr="00BB490E" w:rsidRDefault="00AC3BAA" w:rsidP="00A7195D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3</w:t>
      </w:r>
    </w:p>
    <w:p w14:paraId="72D421AC" w14:textId="53BEF5B8" w:rsidR="00AC3BAA" w:rsidRPr="00BB490E" w:rsidRDefault="00AC3BAA" w:rsidP="00A7195D">
      <w:pPr>
        <w:pStyle w:val="Tekstprzypisudolnego"/>
        <w:tabs>
          <w:tab w:val="left" w:pos="360"/>
          <w:tab w:val="left" w:pos="4111"/>
          <w:tab w:val="left" w:pos="4253"/>
          <w:tab w:val="left" w:pos="7655"/>
          <w:tab w:val="left" w:pos="7938"/>
        </w:tabs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Warunki </w:t>
      </w:r>
      <w:r w:rsidR="005A6C0D" w:rsidRPr="00BB490E">
        <w:rPr>
          <w:sz w:val="22"/>
          <w:szCs w:val="22"/>
        </w:rPr>
        <w:t>serwisu</w:t>
      </w:r>
      <w:r w:rsidRPr="00BB490E">
        <w:rPr>
          <w:sz w:val="22"/>
          <w:szCs w:val="22"/>
        </w:rPr>
        <w:t>:</w:t>
      </w:r>
    </w:p>
    <w:p w14:paraId="4F1CB91F" w14:textId="3F0C2091" w:rsidR="00AC3BAA" w:rsidRPr="00BB490E" w:rsidRDefault="005A6C0D" w:rsidP="00082BB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276" w:lineRule="auto"/>
        <w:ind w:right="73"/>
        <w:jc w:val="both"/>
        <w:rPr>
          <w:spacing w:val="4"/>
          <w:sz w:val="22"/>
          <w:szCs w:val="22"/>
        </w:rPr>
      </w:pPr>
      <w:r w:rsidRPr="00BB490E">
        <w:rPr>
          <w:spacing w:val="4"/>
          <w:sz w:val="22"/>
          <w:szCs w:val="22"/>
        </w:rPr>
        <w:t xml:space="preserve">Warunki gwarancji i serwisu zgodnie z Ogólnymi Warunkami Sprzedaży </w:t>
      </w:r>
      <w:r w:rsidR="0051297A">
        <w:rPr>
          <w:spacing w:val="4"/>
          <w:sz w:val="22"/>
          <w:szCs w:val="22"/>
        </w:rPr>
        <w:t>……………..</w:t>
      </w:r>
      <w:r w:rsidRPr="00BB490E">
        <w:rPr>
          <w:spacing w:val="4"/>
          <w:sz w:val="22"/>
          <w:szCs w:val="22"/>
        </w:rPr>
        <w:t xml:space="preserve">, będącymi integralną częścią oferty Wykonawcy, </w:t>
      </w:r>
      <w:r w:rsidR="00B81E67" w:rsidRPr="00BB490E">
        <w:rPr>
          <w:spacing w:val="4"/>
          <w:sz w:val="22"/>
          <w:szCs w:val="22"/>
        </w:rPr>
        <w:t xml:space="preserve">stanowiącą załącznik do </w:t>
      </w:r>
      <w:r w:rsidR="00F11653">
        <w:rPr>
          <w:spacing w:val="4"/>
          <w:sz w:val="22"/>
          <w:szCs w:val="22"/>
        </w:rPr>
        <w:t xml:space="preserve">niniejszej </w:t>
      </w:r>
      <w:r w:rsidR="00B81E67" w:rsidRPr="00BB490E">
        <w:rPr>
          <w:spacing w:val="4"/>
          <w:sz w:val="22"/>
          <w:szCs w:val="22"/>
        </w:rPr>
        <w:t>umowy</w:t>
      </w:r>
      <w:r w:rsidR="00AC3BAA" w:rsidRPr="00BB490E">
        <w:rPr>
          <w:spacing w:val="4"/>
          <w:sz w:val="22"/>
          <w:szCs w:val="22"/>
        </w:rPr>
        <w:t>;</w:t>
      </w:r>
    </w:p>
    <w:p w14:paraId="778DE2C2" w14:textId="0517574C" w:rsidR="00AC3BAA" w:rsidRPr="00BB490E" w:rsidRDefault="00AC3BAA" w:rsidP="00082BB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276" w:lineRule="auto"/>
        <w:ind w:right="73"/>
        <w:jc w:val="both"/>
        <w:rPr>
          <w:spacing w:val="4"/>
          <w:sz w:val="22"/>
          <w:szCs w:val="22"/>
        </w:rPr>
      </w:pPr>
      <w:r w:rsidRPr="00BB490E">
        <w:rPr>
          <w:spacing w:val="4"/>
          <w:sz w:val="22"/>
          <w:szCs w:val="22"/>
        </w:rPr>
        <w:t xml:space="preserve">ze strony Sprzedawcy osobami upoważnionymi do przyjmowania reklamacji i koordynacji prac związanych z realizacją serwisu gwarancyjnego </w:t>
      </w:r>
      <w:r w:rsidR="00446F7B">
        <w:rPr>
          <w:spacing w:val="4"/>
          <w:sz w:val="22"/>
          <w:szCs w:val="22"/>
        </w:rPr>
        <w:t xml:space="preserve">są </w:t>
      </w:r>
      <w:r w:rsidR="0051297A">
        <w:rPr>
          <w:spacing w:val="4"/>
          <w:sz w:val="22"/>
          <w:szCs w:val="22"/>
        </w:rPr>
        <w:t>……………</w:t>
      </w:r>
      <w:r w:rsidRPr="00BB490E">
        <w:rPr>
          <w:spacing w:val="4"/>
          <w:sz w:val="22"/>
          <w:szCs w:val="22"/>
        </w:rPr>
        <w:t xml:space="preserve"> tel</w:t>
      </w:r>
      <w:r w:rsidR="00446F7B">
        <w:rPr>
          <w:spacing w:val="4"/>
          <w:sz w:val="22"/>
          <w:szCs w:val="22"/>
        </w:rPr>
        <w:t xml:space="preserve">. </w:t>
      </w:r>
      <w:r w:rsidR="0051297A">
        <w:rPr>
          <w:spacing w:val="4"/>
          <w:sz w:val="22"/>
          <w:szCs w:val="22"/>
        </w:rPr>
        <w:t>…………</w:t>
      </w:r>
      <w:r w:rsidR="00446F7B">
        <w:rPr>
          <w:spacing w:val="4"/>
          <w:sz w:val="22"/>
          <w:szCs w:val="22"/>
        </w:rPr>
        <w:t xml:space="preserve"> </w:t>
      </w:r>
      <w:r w:rsidRPr="00BB490E">
        <w:rPr>
          <w:spacing w:val="4"/>
          <w:sz w:val="22"/>
          <w:szCs w:val="22"/>
        </w:rPr>
        <w:t xml:space="preserve">e-mail: </w:t>
      </w:r>
      <w:r w:rsidR="0051297A">
        <w:rPr>
          <w:spacing w:val="4"/>
          <w:sz w:val="22"/>
          <w:szCs w:val="22"/>
        </w:rPr>
        <w:t>……………………</w:t>
      </w:r>
      <w:r w:rsidR="002B4792">
        <w:rPr>
          <w:spacing w:val="4"/>
          <w:sz w:val="22"/>
          <w:szCs w:val="22"/>
        </w:rPr>
        <w:t>;</w:t>
      </w:r>
    </w:p>
    <w:p w14:paraId="194133E0" w14:textId="368129F3" w:rsidR="00AC3BAA" w:rsidRPr="00BB490E" w:rsidRDefault="00AC3BAA" w:rsidP="00FA745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276" w:lineRule="auto"/>
        <w:ind w:right="73"/>
        <w:jc w:val="both"/>
        <w:rPr>
          <w:spacing w:val="4"/>
          <w:sz w:val="22"/>
          <w:szCs w:val="22"/>
        </w:rPr>
      </w:pPr>
      <w:r w:rsidRPr="00BB490E">
        <w:rPr>
          <w:spacing w:val="4"/>
          <w:sz w:val="22"/>
          <w:szCs w:val="22"/>
        </w:rPr>
        <w:t>ze strony Zamawiającego do zgłaszania reklamacji upoważnion</w:t>
      </w:r>
      <w:r w:rsidR="003A42B7">
        <w:rPr>
          <w:spacing w:val="4"/>
          <w:sz w:val="22"/>
          <w:szCs w:val="22"/>
        </w:rPr>
        <w:t>y</w:t>
      </w:r>
      <w:r w:rsidRPr="00BB490E">
        <w:rPr>
          <w:spacing w:val="4"/>
          <w:sz w:val="22"/>
          <w:szCs w:val="22"/>
        </w:rPr>
        <w:t xml:space="preserve"> jest </w:t>
      </w:r>
      <w:r w:rsidR="0051297A">
        <w:rPr>
          <w:spacing w:val="4"/>
          <w:sz w:val="22"/>
          <w:szCs w:val="22"/>
        </w:rPr>
        <w:t>Pan</w:t>
      </w:r>
      <w:r w:rsidRPr="00BB490E">
        <w:rPr>
          <w:spacing w:val="4"/>
          <w:sz w:val="22"/>
          <w:szCs w:val="22"/>
        </w:rPr>
        <w:t xml:space="preserve"> </w:t>
      </w:r>
      <w:r w:rsidR="00FA7455" w:rsidRPr="00FA7455">
        <w:rPr>
          <w:spacing w:val="4"/>
          <w:sz w:val="22"/>
          <w:szCs w:val="22"/>
        </w:rPr>
        <w:t xml:space="preserve">Michał Nawotka </w:t>
      </w:r>
      <w:r w:rsidRPr="00BB490E">
        <w:rPr>
          <w:spacing w:val="4"/>
          <w:sz w:val="22"/>
          <w:szCs w:val="22"/>
        </w:rPr>
        <w:t>tel.</w:t>
      </w:r>
      <w:r w:rsidR="00082BB8" w:rsidRPr="00BB490E">
        <w:rPr>
          <w:spacing w:val="4"/>
          <w:sz w:val="22"/>
          <w:szCs w:val="22"/>
        </w:rPr>
        <w:t> </w:t>
      </w:r>
      <w:r w:rsidRPr="00BB490E">
        <w:rPr>
          <w:spacing w:val="4"/>
          <w:sz w:val="22"/>
          <w:szCs w:val="22"/>
        </w:rPr>
        <w:t>22 581 </w:t>
      </w:r>
      <w:r w:rsidR="00FA7455">
        <w:rPr>
          <w:spacing w:val="4"/>
          <w:sz w:val="22"/>
          <w:szCs w:val="22"/>
        </w:rPr>
        <w:t>9</w:t>
      </w:r>
      <w:r w:rsidR="001B6A79">
        <w:rPr>
          <w:spacing w:val="4"/>
          <w:sz w:val="22"/>
          <w:szCs w:val="22"/>
        </w:rPr>
        <w:t>5</w:t>
      </w:r>
      <w:r w:rsidR="00FA7455">
        <w:rPr>
          <w:spacing w:val="4"/>
          <w:sz w:val="22"/>
          <w:szCs w:val="22"/>
        </w:rPr>
        <w:t xml:space="preserve"> </w:t>
      </w:r>
      <w:r w:rsidR="001B6A79">
        <w:rPr>
          <w:spacing w:val="4"/>
          <w:sz w:val="22"/>
          <w:szCs w:val="22"/>
        </w:rPr>
        <w:t>57</w:t>
      </w:r>
      <w:r w:rsidRPr="00BB490E">
        <w:rPr>
          <w:spacing w:val="4"/>
          <w:sz w:val="22"/>
          <w:szCs w:val="22"/>
        </w:rPr>
        <w:t xml:space="preserve"> e-mail: </w:t>
      </w:r>
      <w:r w:rsidR="00FA7455">
        <w:rPr>
          <w:spacing w:val="4"/>
          <w:sz w:val="22"/>
          <w:szCs w:val="22"/>
          <w:u w:val="single"/>
        </w:rPr>
        <w:t>michal.nawotka</w:t>
      </w:r>
      <w:r w:rsidRPr="00BB490E">
        <w:rPr>
          <w:spacing w:val="4"/>
          <w:sz w:val="22"/>
          <w:szCs w:val="22"/>
          <w:u w:val="single"/>
        </w:rPr>
        <w:t>@gum.gov.pl</w:t>
      </w:r>
      <w:r w:rsidR="002B4792">
        <w:rPr>
          <w:spacing w:val="4"/>
          <w:sz w:val="22"/>
          <w:szCs w:val="22"/>
          <w:u w:val="single"/>
        </w:rPr>
        <w:t>;</w:t>
      </w:r>
    </w:p>
    <w:p w14:paraId="756FD48A" w14:textId="77777777" w:rsidR="00AC3BAA" w:rsidRPr="00BB490E" w:rsidRDefault="00AC3BAA" w:rsidP="00082BB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276" w:lineRule="auto"/>
        <w:ind w:right="73"/>
        <w:jc w:val="both"/>
        <w:rPr>
          <w:spacing w:val="4"/>
          <w:sz w:val="22"/>
          <w:szCs w:val="22"/>
        </w:rPr>
      </w:pPr>
      <w:r w:rsidRPr="00BB490E">
        <w:rPr>
          <w:spacing w:val="4"/>
          <w:sz w:val="22"/>
          <w:szCs w:val="22"/>
        </w:rPr>
        <w:t>w sprawach związanych ze zgłaszaniem reklamacji i realizacją serwisu gwarancyjnego Strony będą porozumiewały się telefonicznie i drogą elektroniczną, z zastrzeżeniem, że reklamacje zgłaszane będą drogą elektroniczną;</w:t>
      </w:r>
    </w:p>
    <w:p w14:paraId="5E39ACDD" w14:textId="0AF96759" w:rsidR="00AC3BAA" w:rsidRPr="00BB490E" w:rsidRDefault="00AC3BAA" w:rsidP="00082BB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spacing w:line="276" w:lineRule="auto"/>
        <w:ind w:right="73"/>
        <w:jc w:val="both"/>
        <w:rPr>
          <w:spacing w:val="4"/>
          <w:sz w:val="22"/>
          <w:szCs w:val="22"/>
        </w:rPr>
      </w:pPr>
      <w:r w:rsidRPr="00BB490E">
        <w:rPr>
          <w:spacing w:val="4"/>
          <w:sz w:val="22"/>
          <w:szCs w:val="22"/>
        </w:rPr>
        <w:t xml:space="preserve">zmiany danych określonych w pkt </w:t>
      </w:r>
      <w:r w:rsidR="00B81E67" w:rsidRPr="00BB490E">
        <w:rPr>
          <w:spacing w:val="4"/>
          <w:sz w:val="22"/>
          <w:szCs w:val="22"/>
        </w:rPr>
        <w:t>2</w:t>
      </w:r>
      <w:r w:rsidRPr="00BB490E">
        <w:rPr>
          <w:spacing w:val="4"/>
          <w:sz w:val="22"/>
          <w:szCs w:val="22"/>
        </w:rPr>
        <w:t xml:space="preserve"> i </w:t>
      </w:r>
      <w:r w:rsidR="00B81E67" w:rsidRPr="00BB490E">
        <w:rPr>
          <w:spacing w:val="4"/>
          <w:sz w:val="22"/>
          <w:szCs w:val="22"/>
        </w:rPr>
        <w:t>3</w:t>
      </w:r>
      <w:r w:rsidRPr="00BB490E">
        <w:rPr>
          <w:spacing w:val="4"/>
          <w:sz w:val="22"/>
          <w:szCs w:val="22"/>
        </w:rPr>
        <w:t xml:space="preserve"> wymagają poinformowania drugiej Strony drogą elektroniczną i nie wymaga</w:t>
      </w:r>
      <w:r w:rsidR="00DE383C" w:rsidRPr="00BB490E">
        <w:rPr>
          <w:spacing w:val="4"/>
          <w:sz w:val="22"/>
          <w:szCs w:val="22"/>
        </w:rPr>
        <w:t>ją sporządzenia aneksu do umowy</w:t>
      </w:r>
      <w:r w:rsidR="002B4792">
        <w:rPr>
          <w:spacing w:val="4"/>
          <w:sz w:val="22"/>
          <w:szCs w:val="22"/>
        </w:rPr>
        <w:t>.</w:t>
      </w:r>
    </w:p>
    <w:p w14:paraId="422F08C3" w14:textId="77777777" w:rsidR="00082BB8" w:rsidRPr="00BB490E" w:rsidRDefault="00082BB8" w:rsidP="00082BB8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276" w:lineRule="auto"/>
        <w:jc w:val="center"/>
        <w:rPr>
          <w:sz w:val="22"/>
          <w:szCs w:val="22"/>
        </w:rPr>
      </w:pPr>
    </w:p>
    <w:p w14:paraId="314CDC43" w14:textId="7B428681" w:rsidR="00AC3BAA" w:rsidRPr="00BB490E" w:rsidRDefault="00AC3BAA" w:rsidP="00082BB8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4</w:t>
      </w:r>
    </w:p>
    <w:p w14:paraId="6CAAB760" w14:textId="10EA0BFA" w:rsidR="00AC3BAA" w:rsidRPr="00BB490E" w:rsidRDefault="00AC3BAA" w:rsidP="00082BB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W przypadku </w:t>
      </w:r>
      <w:r w:rsidR="00733716" w:rsidRPr="00BB490E">
        <w:rPr>
          <w:sz w:val="22"/>
          <w:szCs w:val="22"/>
        </w:rPr>
        <w:t xml:space="preserve">zwłoki Sprzedawcy w realizacji umowy, w stosunku do terminu określonego </w:t>
      </w:r>
      <w:r w:rsidR="00733716" w:rsidRPr="00BB490E">
        <w:rPr>
          <w:sz w:val="22"/>
          <w:szCs w:val="22"/>
        </w:rPr>
        <w:br/>
        <w:t>w § 2 ust. 7 większej niż 30 dni kalendarzowych,</w:t>
      </w:r>
      <w:r w:rsidRPr="00BB490E">
        <w:rPr>
          <w:sz w:val="22"/>
          <w:szCs w:val="22"/>
        </w:rPr>
        <w:t xml:space="preserve"> Kupującemu przysługuje prawo do odstąpienia od umowy z winy Sprzedawcy, bez wyznaczania terminu dodatkowego, a Sprzedawcy nie będą przysługiwały żadne roszczenia.</w:t>
      </w:r>
    </w:p>
    <w:p w14:paraId="6C49D130" w14:textId="0BD47983" w:rsidR="00AC3BAA" w:rsidRPr="00BB490E" w:rsidRDefault="00AC3BAA" w:rsidP="00082BB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W przypadku odstąpienia od umowy przez Kupującego z powodu niezrealizowania jej przez Sprzedawcę w terminie określonym w § 2 ust. 7, Sprzedawca zapłaci Kupującemu karę umowną w wysokości </w:t>
      </w:r>
      <w:r w:rsidR="00733716" w:rsidRPr="00BB490E">
        <w:rPr>
          <w:sz w:val="22"/>
          <w:szCs w:val="22"/>
        </w:rPr>
        <w:t>10</w:t>
      </w:r>
      <w:r w:rsidRPr="00BB490E">
        <w:rPr>
          <w:sz w:val="22"/>
          <w:szCs w:val="22"/>
        </w:rPr>
        <w:t>% ceny brutto określonej w § 2 ust. 1.</w:t>
      </w:r>
    </w:p>
    <w:p w14:paraId="66EB0D41" w14:textId="67F8DDB2" w:rsidR="00AC3BAA" w:rsidRDefault="00AC3BAA" w:rsidP="00D25F53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W przypadku zwłoki Sprzedawcy w realizacji umowy, w stosunku do terminu określonego </w:t>
      </w:r>
      <w:r w:rsidRPr="00BB490E">
        <w:rPr>
          <w:sz w:val="22"/>
          <w:szCs w:val="22"/>
        </w:rPr>
        <w:br/>
        <w:t xml:space="preserve">w § 2 ust. 7, zapłaci on Kupującemu karę umowną w wysokości </w:t>
      </w:r>
      <w:r w:rsidR="00AE54D8" w:rsidRPr="00BB490E">
        <w:rPr>
          <w:sz w:val="22"/>
          <w:szCs w:val="22"/>
        </w:rPr>
        <w:t xml:space="preserve">0,1 </w:t>
      </w:r>
      <w:r w:rsidRPr="00BB490E">
        <w:rPr>
          <w:sz w:val="22"/>
          <w:szCs w:val="22"/>
        </w:rPr>
        <w:t xml:space="preserve">% ceny brutto określonej </w:t>
      </w:r>
      <w:r w:rsidRPr="00BB490E">
        <w:rPr>
          <w:sz w:val="22"/>
          <w:szCs w:val="22"/>
        </w:rPr>
        <w:br/>
        <w:t>w § 2 ust. 1 za każdy dzień zwłoki</w:t>
      </w:r>
      <w:r w:rsidR="00AE54D8" w:rsidRPr="00BB490E">
        <w:rPr>
          <w:sz w:val="22"/>
          <w:szCs w:val="22"/>
        </w:rPr>
        <w:t>, jednak całość naliczonej kary nie może wynieść więcej niż 10% wartości przedmiotu umowy</w:t>
      </w:r>
      <w:r w:rsidRPr="00BB490E">
        <w:rPr>
          <w:sz w:val="22"/>
          <w:szCs w:val="22"/>
        </w:rPr>
        <w:t>.</w:t>
      </w:r>
    </w:p>
    <w:p w14:paraId="4B278C72" w14:textId="77777777" w:rsidR="001E0E17" w:rsidRPr="00E519CD" w:rsidRDefault="001E0E17" w:rsidP="001E0E17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E519CD">
        <w:rPr>
          <w:color w:val="000000" w:themeColor="text1"/>
          <w:spacing w:val="-1"/>
          <w:sz w:val="22"/>
          <w:szCs w:val="22"/>
        </w:rPr>
        <w:t>Kupujący</w:t>
      </w:r>
      <w:r w:rsidRPr="00E519CD">
        <w:rPr>
          <w:color w:val="0070C0"/>
          <w:spacing w:val="-1"/>
          <w:sz w:val="22"/>
          <w:szCs w:val="22"/>
        </w:rPr>
        <w:t xml:space="preserve"> </w:t>
      </w:r>
      <w:r w:rsidRPr="00E519CD">
        <w:rPr>
          <w:sz w:val="22"/>
          <w:szCs w:val="22"/>
        </w:rPr>
        <w:t xml:space="preserve">ma prawo do potrącenia kar umownych z należnego </w:t>
      </w:r>
      <w:r w:rsidRPr="00E519CD">
        <w:rPr>
          <w:color w:val="000000" w:themeColor="text1"/>
          <w:spacing w:val="5"/>
          <w:sz w:val="22"/>
          <w:szCs w:val="22"/>
        </w:rPr>
        <w:t>Sprzedawcy</w:t>
      </w:r>
      <w:r w:rsidRPr="00E519CD">
        <w:rPr>
          <w:color w:val="0070C0"/>
          <w:spacing w:val="5"/>
          <w:sz w:val="22"/>
          <w:szCs w:val="22"/>
        </w:rPr>
        <w:t xml:space="preserve"> </w:t>
      </w:r>
      <w:r w:rsidRPr="00E519CD">
        <w:rPr>
          <w:color w:val="000000"/>
          <w:spacing w:val="5"/>
          <w:sz w:val="22"/>
          <w:szCs w:val="22"/>
        </w:rPr>
        <w:t xml:space="preserve"> </w:t>
      </w:r>
      <w:r w:rsidRPr="00E519CD">
        <w:rPr>
          <w:sz w:val="22"/>
          <w:szCs w:val="22"/>
        </w:rPr>
        <w:t>wynagrodzenia (faktury) bez potrzeby uzyskania na to jego zgody.</w:t>
      </w:r>
    </w:p>
    <w:p w14:paraId="417439B1" w14:textId="77777777" w:rsidR="001E0E17" w:rsidRDefault="001E0E17" w:rsidP="00082BB8">
      <w:pPr>
        <w:spacing w:line="276" w:lineRule="auto"/>
        <w:jc w:val="center"/>
        <w:rPr>
          <w:sz w:val="22"/>
          <w:szCs w:val="22"/>
        </w:rPr>
      </w:pPr>
    </w:p>
    <w:p w14:paraId="6AFEAFA6" w14:textId="156792B7" w:rsidR="00AC3BAA" w:rsidRPr="00BB490E" w:rsidRDefault="00AC3BAA" w:rsidP="00082BB8">
      <w:pPr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5</w:t>
      </w:r>
    </w:p>
    <w:p w14:paraId="47A5712F" w14:textId="77777777" w:rsidR="00AC3BAA" w:rsidRPr="00BB490E" w:rsidRDefault="00AC3BAA" w:rsidP="00082BB8">
      <w:pPr>
        <w:tabs>
          <w:tab w:val="left" w:pos="4680"/>
        </w:tabs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Wszelkie zmiany niniejszej umowy wymagają formy pisemnej pod rygorem nieważności i mogą być dokonane jedynie za zgodą obydwu Stron, w sytuacjach dopuszczonych przepisami prawa.</w:t>
      </w:r>
    </w:p>
    <w:p w14:paraId="30F3F7E9" w14:textId="77777777" w:rsidR="00AC3BAA" w:rsidRPr="00BB490E" w:rsidRDefault="00AC3BAA" w:rsidP="00082BB8">
      <w:pPr>
        <w:tabs>
          <w:tab w:val="left" w:pos="4680"/>
        </w:tabs>
        <w:spacing w:line="276" w:lineRule="auto"/>
        <w:jc w:val="both"/>
        <w:rPr>
          <w:sz w:val="22"/>
          <w:szCs w:val="22"/>
        </w:rPr>
      </w:pPr>
    </w:p>
    <w:p w14:paraId="1A7A6556" w14:textId="77777777" w:rsidR="00AC3BAA" w:rsidRPr="00BB490E" w:rsidRDefault="00AC3BAA" w:rsidP="00082BB8">
      <w:pPr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6</w:t>
      </w:r>
    </w:p>
    <w:p w14:paraId="648E56DA" w14:textId="15D7E23D" w:rsidR="00AC3BAA" w:rsidRPr="00BB490E" w:rsidRDefault="00AC3BAA" w:rsidP="00082BB8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Do spraw nieuregulowanych umową mają zastosowanie </w:t>
      </w:r>
      <w:r w:rsidR="005853DA" w:rsidRPr="00BB490E">
        <w:rPr>
          <w:sz w:val="22"/>
          <w:szCs w:val="22"/>
        </w:rPr>
        <w:t xml:space="preserve">zapisy </w:t>
      </w:r>
      <w:r w:rsidR="005853DA" w:rsidRPr="00BB490E">
        <w:rPr>
          <w:spacing w:val="4"/>
          <w:sz w:val="22"/>
          <w:szCs w:val="22"/>
        </w:rPr>
        <w:t xml:space="preserve">Ogólnych </w:t>
      </w:r>
      <w:r w:rsidR="00FC162B" w:rsidRPr="00BB490E">
        <w:rPr>
          <w:spacing w:val="4"/>
          <w:sz w:val="22"/>
          <w:szCs w:val="22"/>
        </w:rPr>
        <w:t>Warunków</w:t>
      </w:r>
      <w:r w:rsidR="005853DA" w:rsidRPr="00BB490E">
        <w:rPr>
          <w:spacing w:val="4"/>
          <w:sz w:val="22"/>
          <w:szCs w:val="22"/>
        </w:rPr>
        <w:t xml:space="preserve"> Sprzedaży </w:t>
      </w:r>
      <w:r w:rsidR="0051297A">
        <w:rPr>
          <w:spacing w:val="4"/>
          <w:sz w:val="22"/>
          <w:szCs w:val="22"/>
        </w:rPr>
        <w:t>……………….</w:t>
      </w:r>
      <w:r w:rsidR="005853DA" w:rsidRPr="00BB490E">
        <w:rPr>
          <w:spacing w:val="4"/>
          <w:sz w:val="22"/>
          <w:szCs w:val="22"/>
        </w:rPr>
        <w:t xml:space="preserve"> oraz Umowy Licencjonowania (NI Software License Agreement),</w:t>
      </w:r>
      <w:r w:rsidR="00B41A67">
        <w:rPr>
          <w:spacing w:val="4"/>
          <w:sz w:val="22"/>
          <w:szCs w:val="22"/>
        </w:rPr>
        <w:t xml:space="preserve"> </w:t>
      </w:r>
      <w:r w:rsidR="00592700">
        <w:rPr>
          <w:spacing w:val="4"/>
          <w:sz w:val="22"/>
          <w:szCs w:val="22"/>
        </w:rPr>
        <w:t>która stanowi załącznik nr 3 do niniejszej umowy,</w:t>
      </w:r>
      <w:r w:rsidR="005853DA" w:rsidRPr="00BB490E">
        <w:rPr>
          <w:spacing w:val="4"/>
          <w:sz w:val="22"/>
          <w:szCs w:val="22"/>
        </w:rPr>
        <w:t xml:space="preserve"> a następnie </w:t>
      </w:r>
      <w:r w:rsidRPr="00BB490E">
        <w:rPr>
          <w:sz w:val="22"/>
          <w:szCs w:val="22"/>
        </w:rPr>
        <w:t>przepisy Kodeksu cywilnego oraz  powszechnie obowiązujące przepisy prawa.</w:t>
      </w:r>
    </w:p>
    <w:p w14:paraId="7E9E8BAD" w14:textId="075D12D4" w:rsidR="00082BB8" w:rsidRPr="00BB490E" w:rsidRDefault="00082BB8" w:rsidP="00082BB8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W przypadku rozbieżności pomiędzy treścią umowy a załącznikiem nr 1 do umowy pierwszeństwo mają postanowienia umowy.</w:t>
      </w:r>
    </w:p>
    <w:p w14:paraId="28B712EB" w14:textId="77777777" w:rsidR="00082BB8" w:rsidRPr="00BB490E" w:rsidRDefault="00082BB8" w:rsidP="00082BB8">
      <w:pPr>
        <w:spacing w:line="276" w:lineRule="auto"/>
        <w:jc w:val="center"/>
        <w:rPr>
          <w:sz w:val="22"/>
          <w:szCs w:val="22"/>
        </w:rPr>
      </w:pPr>
    </w:p>
    <w:p w14:paraId="72554241" w14:textId="1299E93C" w:rsidR="00AC3BAA" w:rsidRPr="00BB490E" w:rsidRDefault="00AC3BAA" w:rsidP="00082BB8">
      <w:pPr>
        <w:spacing w:line="276" w:lineRule="auto"/>
        <w:jc w:val="center"/>
        <w:rPr>
          <w:sz w:val="22"/>
          <w:szCs w:val="22"/>
        </w:rPr>
      </w:pPr>
      <w:r w:rsidRPr="00BB490E">
        <w:rPr>
          <w:sz w:val="22"/>
          <w:szCs w:val="22"/>
        </w:rPr>
        <w:t>§ 7</w:t>
      </w:r>
    </w:p>
    <w:p w14:paraId="4BDBAB27" w14:textId="77777777" w:rsidR="00AC3BAA" w:rsidRPr="00BB490E" w:rsidRDefault="00AC3BAA" w:rsidP="00082BB8">
      <w:pPr>
        <w:pStyle w:val="Tekstpodstawowy"/>
        <w:spacing w:line="276" w:lineRule="auto"/>
        <w:jc w:val="both"/>
        <w:rPr>
          <w:sz w:val="22"/>
          <w:szCs w:val="22"/>
        </w:rPr>
      </w:pPr>
      <w:r w:rsidRPr="00BB490E">
        <w:rPr>
          <w:sz w:val="22"/>
          <w:szCs w:val="22"/>
        </w:rPr>
        <w:lastRenderedPageBreak/>
        <w:t>Umowę niniejszą sporządzono w trzech jednobrzmiących egzemplarzach: dwóch dla Kupującego oraz jednego dla Sprzedawcy.</w:t>
      </w:r>
    </w:p>
    <w:p w14:paraId="4541D49B" w14:textId="272B489F" w:rsidR="00AC3BAA" w:rsidRDefault="00AC3BAA" w:rsidP="00082BB8">
      <w:pPr>
        <w:spacing w:line="276" w:lineRule="auto"/>
        <w:rPr>
          <w:sz w:val="22"/>
          <w:szCs w:val="22"/>
        </w:rPr>
      </w:pPr>
    </w:p>
    <w:p w14:paraId="428DC81D" w14:textId="5442DDE5" w:rsidR="007F671D" w:rsidRDefault="007F671D" w:rsidP="00082BB8">
      <w:pPr>
        <w:spacing w:line="276" w:lineRule="auto"/>
        <w:rPr>
          <w:sz w:val="22"/>
          <w:szCs w:val="22"/>
        </w:rPr>
      </w:pPr>
    </w:p>
    <w:p w14:paraId="24478078" w14:textId="6618531C" w:rsidR="007F671D" w:rsidRDefault="007F671D" w:rsidP="00082BB8">
      <w:pPr>
        <w:spacing w:line="276" w:lineRule="auto"/>
        <w:rPr>
          <w:sz w:val="22"/>
          <w:szCs w:val="22"/>
        </w:rPr>
      </w:pPr>
    </w:p>
    <w:p w14:paraId="4E393901" w14:textId="044CC16B" w:rsidR="007F671D" w:rsidRDefault="007F671D" w:rsidP="00082BB8">
      <w:pPr>
        <w:spacing w:line="276" w:lineRule="auto"/>
        <w:rPr>
          <w:sz w:val="22"/>
          <w:szCs w:val="22"/>
        </w:rPr>
      </w:pPr>
    </w:p>
    <w:p w14:paraId="0FA4E87C" w14:textId="4477A2E1" w:rsidR="007F671D" w:rsidRDefault="007F671D" w:rsidP="00082BB8">
      <w:pPr>
        <w:spacing w:line="276" w:lineRule="auto"/>
        <w:rPr>
          <w:sz w:val="22"/>
          <w:szCs w:val="22"/>
        </w:rPr>
      </w:pPr>
    </w:p>
    <w:p w14:paraId="3CB076AB" w14:textId="77777777" w:rsidR="007F671D" w:rsidRPr="00BB490E" w:rsidRDefault="007F671D" w:rsidP="00082BB8">
      <w:pPr>
        <w:spacing w:line="276" w:lineRule="auto"/>
        <w:rPr>
          <w:sz w:val="22"/>
          <w:szCs w:val="22"/>
        </w:rPr>
      </w:pPr>
    </w:p>
    <w:p w14:paraId="09860532" w14:textId="77777777" w:rsidR="00AC3BAA" w:rsidRPr="00BB490E" w:rsidRDefault="00AC3BAA" w:rsidP="00082BB8">
      <w:pPr>
        <w:pStyle w:val="Nagwek4"/>
        <w:spacing w:line="276" w:lineRule="auto"/>
        <w:ind w:firstLine="708"/>
        <w:jc w:val="both"/>
        <w:rPr>
          <w:sz w:val="22"/>
          <w:szCs w:val="22"/>
        </w:rPr>
      </w:pPr>
      <w:r w:rsidRPr="00BB490E">
        <w:rPr>
          <w:sz w:val="22"/>
          <w:szCs w:val="22"/>
        </w:rPr>
        <w:t>SPRZEDAWCA</w:t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</w:r>
      <w:r w:rsidRPr="00BB490E">
        <w:rPr>
          <w:sz w:val="22"/>
          <w:szCs w:val="22"/>
        </w:rPr>
        <w:tab/>
        <w:t>KUPUJĄCY</w:t>
      </w:r>
    </w:p>
    <w:p w14:paraId="7581FC31" w14:textId="77777777" w:rsidR="00E26045" w:rsidRPr="00BB490E" w:rsidRDefault="00E26045" w:rsidP="00082BB8">
      <w:pPr>
        <w:spacing w:line="276" w:lineRule="auto"/>
        <w:rPr>
          <w:sz w:val="22"/>
          <w:szCs w:val="22"/>
        </w:rPr>
      </w:pPr>
    </w:p>
    <w:p w14:paraId="16B4EA60" w14:textId="77FB37FE" w:rsidR="00E26045" w:rsidRDefault="00E26045" w:rsidP="00082BB8">
      <w:pPr>
        <w:spacing w:line="276" w:lineRule="auto"/>
        <w:rPr>
          <w:sz w:val="22"/>
          <w:szCs w:val="22"/>
        </w:rPr>
      </w:pPr>
    </w:p>
    <w:p w14:paraId="7B9FFB10" w14:textId="436F9551" w:rsidR="0049548A" w:rsidRDefault="0049548A" w:rsidP="00082BB8">
      <w:pPr>
        <w:spacing w:line="276" w:lineRule="auto"/>
        <w:rPr>
          <w:sz w:val="22"/>
          <w:szCs w:val="22"/>
        </w:rPr>
      </w:pPr>
    </w:p>
    <w:p w14:paraId="2AC00BAF" w14:textId="248D0873" w:rsidR="0049548A" w:rsidRDefault="0049548A" w:rsidP="00082BB8">
      <w:pPr>
        <w:spacing w:line="276" w:lineRule="auto"/>
        <w:rPr>
          <w:sz w:val="22"/>
          <w:szCs w:val="22"/>
        </w:rPr>
      </w:pPr>
    </w:p>
    <w:p w14:paraId="5189EF61" w14:textId="33B140A5" w:rsidR="0049548A" w:rsidRDefault="0049548A" w:rsidP="00082BB8">
      <w:pPr>
        <w:spacing w:line="276" w:lineRule="auto"/>
        <w:rPr>
          <w:sz w:val="22"/>
          <w:szCs w:val="22"/>
        </w:rPr>
      </w:pPr>
    </w:p>
    <w:p w14:paraId="3209BCB4" w14:textId="77777777" w:rsidR="0049548A" w:rsidRDefault="0049548A" w:rsidP="00082BB8">
      <w:pPr>
        <w:spacing w:line="276" w:lineRule="auto"/>
        <w:rPr>
          <w:sz w:val="22"/>
          <w:szCs w:val="22"/>
        </w:rPr>
      </w:pPr>
    </w:p>
    <w:p w14:paraId="77D6F1C4" w14:textId="77777777" w:rsidR="00BB490E" w:rsidRPr="00BB490E" w:rsidRDefault="00BB490E" w:rsidP="00082BB8">
      <w:pPr>
        <w:spacing w:line="276" w:lineRule="auto"/>
        <w:rPr>
          <w:sz w:val="22"/>
          <w:szCs w:val="22"/>
        </w:rPr>
      </w:pPr>
    </w:p>
    <w:p w14:paraId="486C5F20" w14:textId="7335668E" w:rsidR="004C44E0" w:rsidRPr="00614684" w:rsidRDefault="004C44E0" w:rsidP="004C44E0">
      <w:pPr>
        <w:spacing w:line="276" w:lineRule="auto"/>
        <w:rPr>
          <w:sz w:val="22"/>
          <w:szCs w:val="22"/>
        </w:rPr>
      </w:pPr>
      <w:r w:rsidRPr="00614684">
        <w:rPr>
          <w:sz w:val="22"/>
          <w:szCs w:val="22"/>
        </w:rPr>
        <w:t xml:space="preserve">Załącznik nr 1 – </w:t>
      </w:r>
      <w:r w:rsidR="00614684" w:rsidRPr="00614684">
        <w:rPr>
          <w:sz w:val="22"/>
          <w:szCs w:val="22"/>
        </w:rPr>
        <w:t>……………………</w:t>
      </w:r>
      <w:r w:rsidR="00FA7455" w:rsidRPr="00614684">
        <w:rPr>
          <w:sz w:val="22"/>
          <w:szCs w:val="22"/>
        </w:rPr>
        <w:t xml:space="preserve"> –</w:t>
      </w:r>
      <w:r w:rsidR="00614684" w:rsidRPr="00614684">
        <w:rPr>
          <w:sz w:val="22"/>
          <w:szCs w:val="22"/>
        </w:rPr>
        <w:t xml:space="preserve"> </w:t>
      </w:r>
      <w:r w:rsidRPr="00614684">
        <w:rPr>
          <w:sz w:val="22"/>
          <w:szCs w:val="22"/>
        </w:rPr>
        <w:t xml:space="preserve">wraz z Ogólnymi Warunkami Sprzedaży </w:t>
      </w:r>
      <w:proofErr w:type="spellStart"/>
      <w:r w:rsidRPr="00614684">
        <w:rPr>
          <w:sz w:val="22"/>
          <w:szCs w:val="22"/>
        </w:rPr>
        <w:t>National</w:t>
      </w:r>
      <w:proofErr w:type="spellEnd"/>
      <w:r w:rsidRPr="00614684">
        <w:rPr>
          <w:sz w:val="22"/>
          <w:szCs w:val="22"/>
        </w:rPr>
        <w:t xml:space="preserve"> Instruments Poland Sp.  z o. o.</w:t>
      </w:r>
    </w:p>
    <w:p w14:paraId="3590210B" w14:textId="008A204D" w:rsidR="00E26045" w:rsidRPr="00614684" w:rsidRDefault="00E26045" w:rsidP="00082BB8">
      <w:pPr>
        <w:spacing w:line="276" w:lineRule="auto"/>
        <w:rPr>
          <w:sz w:val="22"/>
          <w:szCs w:val="22"/>
        </w:rPr>
      </w:pPr>
    </w:p>
    <w:p w14:paraId="1479990F" w14:textId="4D0E0C31" w:rsidR="00082BB8" w:rsidRPr="00BB490E" w:rsidRDefault="004C44E0" w:rsidP="00082BB8">
      <w:pPr>
        <w:spacing w:line="276" w:lineRule="auto"/>
        <w:rPr>
          <w:sz w:val="22"/>
          <w:szCs w:val="22"/>
        </w:rPr>
      </w:pPr>
      <w:r w:rsidRPr="00614684">
        <w:rPr>
          <w:sz w:val="22"/>
          <w:szCs w:val="22"/>
        </w:rPr>
        <w:t>Załącznik nr 2 – Umowa licencjonowania (NI Software License Agreement)</w:t>
      </w:r>
      <w:r w:rsidR="00592700" w:rsidRPr="00614684">
        <w:rPr>
          <w:sz w:val="22"/>
          <w:szCs w:val="22"/>
        </w:rPr>
        <w:t>.</w:t>
      </w:r>
    </w:p>
    <w:p w14:paraId="776CDAE9" w14:textId="3D1623CE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0E0B441E" w14:textId="40492CF0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524DCC80" w14:textId="3DE72011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66C61273" w14:textId="2F6733B1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599CAF5E" w14:textId="2B333A4C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67502D21" w14:textId="294A0310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17644785" w14:textId="4EFA7066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78B6DF8E" w14:textId="69BAB88A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p w14:paraId="3B467DCB" w14:textId="0E09D3F5" w:rsidR="00082BB8" w:rsidRPr="00BB490E" w:rsidRDefault="00082BB8" w:rsidP="00082BB8">
      <w:pPr>
        <w:spacing w:line="276" w:lineRule="auto"/>
        <w:rPr>
          <w:sz w:val="22"/>
          <w:szCs w:val="22"/>
        </w:rPr>
      </w:pPr>
    </w:p>
    <w:sectPr w:rsidR="00082BB8" w:rsidRPr="00BB490E" w:rsidSect="00733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6050" w14:textId="77777777" w:rsidR="00BB4A5F" w:rsidRDefault="00BB4A5F">
      <w:r>
        <w:separator/>
      </w:r>
    </w:p>
  </w:endnote>
  <w:endnote w:type="continuationSeparator" w:id="0">
    <w:p w14:paraId="4E07A468" w14:textId="77777777" w:rsidR="00BB4A5F" w:rsidRDefault="00B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5E0C" w14:textId="77777777" w:rsidR="00E26045" w:rsidRDefault="00E260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E83D" w14:textId="7E2954F8" w:rsidR="00AC3BAA" w:rsidRDefault="0058509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75DCBF" wp14:editId="44514D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2527F" w14:textId="6FE5FCEE" w:rsidR="00AC3BAA" w:rsidRDefault="00AC3BA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490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DC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15AgIAAPoD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" stroked="f">
              <v:fill opacity="0"/>
              <v:textbox inset="0,0,0,0">
                <w:txbxContent>
                  <w:p w14:paraId="1FA2527F" w14:textId="6FE5FCEE" w:rsidR="00AC3BAA" w:rsidRDefault="00AC3BA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490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67CD" w14:textId="77777777" w:rsidR="00AC3BAA" w:rsidRDefault="00AC3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B4A5" w14:textId="77777777" w:rsidR="00BB4A5F" w:rsidRDefault="00BB4A5F">
      <w:r>
        <w:separator/>
      </w:r>
    </w:p>
  </w:footnote>
  <w:footnote w:type="continuationSeparator" w:id="0">
    <w:p w14:paraId="054C1252" w14:textId="77777777" w:rsidR="00BB4A5F" w:rsidRDefault="00BB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31B3" w14:textId="77777777" w:rsidR="00E26045" w:rsidRDefault="00E260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FC29" w14:textId="77777777" w:rsidR="00E26045" w:rsidRDefault="00E260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305C" w14:textId="77777777" w:rsidR="00E26045" w:rsidRDefault="00E2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814083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</w:abstractNum>
  <w:abstractNum w:abstractNumId="2" w15:restartNumberingAfterBreak="0">
    <w:nsid w:val="00000003"/>
    <w:multiLevelType w:val="multilevel"/>
    <w:tmpl w:val="DA00D33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10"/>
        <w:sz w:val="20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306EDCA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2DA34EC"/>
    <w:name w:val="WW8Num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08"/>
        </w:tabs>
        <w:ind w:left="1260" w:hanging="180"/>
      </w:pPr>
      <w:rPr>
        <w:rFonts w:ascii="Lato" w:eastAsia="Times New Roman" w:hAnsi="Lato" w:cs="Times New Roman" w:hint="default"/>
        <w:spacing w:val="-1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2"/>
        <w:szCs w:val="22"/>
      </w:rPr>
    </w:lvl>
  </w:abstractNum>
  <w:abstractNum w:abstractNumId="6" w15:restartNumberingAfterBreak="0">
    <w:nsid w:val="00000007"/>
    <w:multiLevelType w:val="singleLevel"/>
    <w:tmpl w:val="A7D08AD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B7118CD"/>
    <w:multiLevelType w:val="singleLevel"/>
    <w:tmpl w:val="E09A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</w:abstractNum>
  <w:abstractNum w:abstractNumId="8" w15:restartNumberingAfterBreak="0">
    <w:nsid w:val="25363546"/>
    <w:multiLevelType w:val="hybridMultilevel"/>
    <w:tmpl w:val="4B268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0A7E"/>
    <w:multiLevelType w:val="multilevel"/>
    <w:tmpl w:val="A44A5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10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1F06"/>
    <w:multiLevelType w:val="singleLevel"/>
    <w:tmpl w:val="797E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641700EF"/>
    <w:multiLevelType w:val="hybridMultilevel"/>
    <w:tmpl w:val="0882AD1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B634682"/>
    <w:multiLevelType w:val="hybridMultilevel"/>
    <w:tmpl w:val="5B40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46"/>
    <w:rsid w:val="00004873"/>
    <w:rsid w:val="00020C19"/>
    <w:rsid w:val="000265C7"/>
    <w:rsid w:val="000347F2"/>
    <w:rsid w:val="000513CC"/>
    <w:rsid w:val="000520DD"/>
    <w:rsid w:val="00074288"/>
    <w:rsid w:val="00082BB8"/>
    <w:rsid w:val="00093708"/>
    <w:rsid w:val="000A22A7"/>
    <w:rsid w:val="000C49AC"/>
    <w:rsid w:val="000F6156"/>
    <w:rsid w:val="0011078C"/>
    <w:rsid w:val="00174A04"/>
    <w:rsid w:val="00180A46"/>
    <w:rsid w:val="001B6A79"/>
    <w:rsid w:val="001B7020"/>
    <w:rsid w:val="001D59D8"/>
    <w:rsid w:val="001D5EC6"/>
    <w:rsid w:val="001E0E17"/>
    <w:rsid w:val="00202023"/>
    <w:rsid w:val="002B3F38"/>
    <w:rsid w:val="002B4165"/>
    <w:rsid w:val="002B4792"/>
    <w:rsid w:val="002B621E"/>
    <w:rsid w:val="002B670A"/>
    <w:rsid w:val="002C5CBE"/>
    <w:rsid w:val="002E2D72"/>
    <w:rsid w:val="002F5C4D"/>
    <w:rsid w:val="00304506"/>
    <w:rsid w:val="00313F40"/>
    <w:rsid w:val="00346421"/>
    <w:rsid w:val="00382396"/>
    <w:rsid w:val="003867E7"/>
    <w:rsid w:val="003A2BBA"/>
    <w:rsid w:val="003A3F6D"/>
    <w:rsid w:val="003A42B7"/>
    <w:rsid w:val="003A4FE2"/>
    <w:rsid w:val="003D70A3"/>
    <w:rsid w:val="003F33F0"/>
    <w:rsid w:val="003F4F89"/>
    <w:rsid w:val="0040137E"/>
    <w:rsid w:val="004020E1"/>
    <w:rsid w:val="0043555B"/>
    <w:rsid w:val="00446F7B"/>
    <w:rsid w:val="0049548A"/>
    <w:rsid w:val="004B355A"/>
    <w:rsid w:val="004C4014"/>
    <w:rsid w:val="004C44E0"/>
    <w:rsid w:val="004C5DAA"/>
    <w:rsid w:val="004F1EBA"/>
    <w:rsid w:val="004F2FFC"/>
    <w:rsid w:val="004F7A9B"/>
    <w:rsid w:val="00504F82"/>
    <w:rsid w:val="0051297A"/>
    <w:rsid w:val="00517C76"/>
    <w:rsid w:val="00521670"/>
    <w:rsid w:val="00525E01"/>
    <w:rsid w:val="00536ED7"/>
    <w:rsid w:val="00541519"/>
    <w:rsid w:val="00585091"/>
    <w:rsid w:val="005853DA"/>
    <w:rsid w:val="00586B69"/>
    <w:rsid w:val="00592700"/>
    <w:rsid w:val="005A6C0D"/>
    <w:rsid w:val="005C46EA"/>
    <w:rsid w:val="00614684"/>
    <w:rsid w:val="0061480C"/>
    <w:rsid w:val="00644C19"/>
    <w:rsid w:val="00666C58"/>
    <w:rsid w:val="006A285F"/>
    <w:rsid w:val="006C1C40"/>
    <w:rsid w:val="006F1B2A"/>
    <w:rsid w:val="00705924"/>
    <w:rsid w:val="007123EB"/>
    <w:rsid w:val="00733716"/>
    <w:rsid w:val="007439EF"/>
    <w:rsid w:val="00794369"/>
    <w:rsid w:val="007C7A9D"/>
    <w:rsid w:val="007D354C"/>
    <w:rsid w:val="007E50C8"/>
    <w:rsid w:val="007F671D"/>
    <w:rsid w:val="00801BFC"/>
    <w:rsid w:val="008065B5"/>
    <w:rsid w:val="0082410A"/>
    <w:rsid w:val="00837607"/>
    <w:rsid w:val="00842EF4"/>
    <w:rsid w:val="0087508D"/>
    <w:rsid w:val="00875823"/>
    <w:rsid w:val="008E6097"/>
    <w:rsid w:val="009138E7"/>
    <w:rsid w:val="00932F08"/>
    <w:rsid w:val="009917EA"/>
    <w:rsid w:val="009C1BE8"/>
    <w:rsid w:val="009D4BD6"/>
    <w:rsid w:val="009E509C"/>
    <w:rsid w:val="00A32467"/>
    <w:rsid w:val="00A61968"/>
    <w:rsid w:val="00A7195D"/>
    <w:rsid w:val="00AB6C9B"/>
    <w:rsid w:val="00AC3BAA"/>
    <w:rsid w:val="00AC6870"/>
    <w:rsid w:val="00AE54D8"/>
    <w:rsid w:val="00B20767"/>
    <w:rsid w:val="00B41A67"/>
    <w:rsid w:val="00B55315"/>
    <w:rsid w:val="00B62704"/>
    <w:rsid w:val="00B81E67"/>
    <w:rsid w:val="00BB1305"/>
    <w:rsid w:val="00BB490E"/>
    <w:rsid w:val="00BB4A5F"/>
    <w:rsid w:val="00BB6A36"/>
    <w:rsid w:val="00BB79D0"/>
    <w:rsid w:val="00BE70C3"/>
    <w:rsid w:val="00BF7A03"/>
    <w:rsid w:val="00C36D63"/>
    <w:rsid w:val="00C62AB5"/>
    <w:rsid w:val="00C871E1"/>
    <w:rsid w:val="00CC1A47"/>
    <w:rsid w:val="00D02E78"/>
    <w:rsid w:val="00D03044"/>
    <w:rsid w:val="00D25F53"/>
    <w:rsid w:val="00D306FE"/>
    <w:rsid w:val="00D60255"/>
    <w:rsid w:val="00DA3FCA"/>
    <w:rsid w:val="00DE383C"/>
    <w:rsid w:val="00DE4380"/>
    <w:rsid w:val="00E26045"/>
    <w:rsid w:val="00E3112B"/>
    <w:rsid w:val="00E3731A"/>
    <w:rsid w:val="00E519CD"/>
    <w:rsid w:val="00E52AB7"/>
    <w:rsid w:val="00E64110"/>
    <w:rsid w:val="00E665C3"/>
    <w:rsid w:val="00E8556A"/>
    <w:rsid w:val="00EC274F"/>
    <w:rsid w:val="00EF3145"/>
    <w:rsid w:val="00EF4B4C"/>
    <w:rsid w:val="00F019DC"/>
    <w:rsid w:val="00F11653"/>
    <w:rsid w:val="00F24F0E"/>
    <w:rsid w:val="00F33A81"/>
    <w:rsid w:val="00F457F1"/>
    <w:rsid w:val="00FA7455"/>
    <w:rsid w:val="00FB07E4"/>
    <w:rsid w:val="00FB3395"/>
    <w:rsid w:val="00FB4729"/>
    <w:rsid w:val="00FC162B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D0F6CE"/>
  <w15:chartTrackingRefBased/>
  <w15:docId w15:val="{1AD32884-E34F-4AA2-BACA-B3EE11B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3">
    <w:name w:val="WW8Num3z3"/>
    <w:rPr>
      <w:rFonts w:hint="default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pacing w:val="-10"/>
      <w:sz w:val="22"/>
      <w:szCs w:val="22"/>
    </w:rPr>
  </w:style>
  <w:style w:type="character" w:customStyle="1" w:styleId="WW8Num4z1">
    <w:name w:val="WW8Num4z1"/>
    <w:rPr>
      <w:rFonts w:hint="default"/>
      <w:color w:val="000000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cs="Times New Roman" w:hint="default"/>
      <w:sz w:val="24"/>
      <w:szCs w:val="24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WW8Num6z2">
    <w:name w:val="WW8Num6z2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</w:rPr>
  </w:style>
  <w:style w:type="character" w:customStyle="1" w:styleId="WW8Num8z0">
    <w:name w:val="WW8Num8z0"/>
    <w:rPr>
      <w:rFonts w:cs="Times New Roman" w:hint="default"/>
      <w:sz w:val="24"/>
      <w:szCs w:val="24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bidi="ar-SA"/>
    </w:rPr>
  </w:style>
  <w:style w:type="character" w:customStyle="1" w:styleId="TytuZnak">
    <w:name w:val="Tytuł Znak"/>
    <w:rPr>
      <w:b/>
      <w:sz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Heading">
    <w:name w:val="Heading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Normalny"/>
    <w:pPr>
      <w:ind w:left="283" w:hanging="283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paragraph" w:styleId="Nagwek">
    <w:name w:val="header"/>
    <w:basedOn w:val="Normalny"/>
    <w:link w:val="NagwekZnak"/>
    <w:uiPriority w:val="99"/>
    <w:unhideWhenUsed/>
    <w:rsid w:val="00E2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6045"/>
    <w:rPr>
      <w:lang w:eastAsia="zh-CN"/>
    </w:rPr>
  </w:style>
  <w:style w:type="paragraph" w:styleId="Akapitzlist">
    <w:name w:val="List Paragraph"/>
    <w:basedOn w:val="Normalny"/>
    <w:uiPriority w:val="34"/>
    <w:qFormat/>
    <w:rsid w:val="00174A04"/>
    <w:pPr>
      <w:ind w:left="720"/>
      <w:contextualSpacing/>
    </w:pPr>
  </w:style>
  <w:style w:type="paragraph" w:styleId="Poprawka">
    <w:name w:val="Revision"/>
    <w:hidden/>
    <w:uiPriority w:val="99"/>
    <w:semiHidden/>
    <w:rsid w:val="00E3112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F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5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2FC0-EE26-45CE-A2E6-EBEFCBA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BO-WZP</vt:lpstr>
      <vt:lpstr>Umowa nr BO-WZP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BO-WZP</dc:title>
  <dc:subject/>
  <dc:creator>adebski</dc:creator>
  <cp:keywords/>
  <cp:lastModifiedBy>Goszczyńska Agnieszka</cp:lastModifiedBy>
  <cp:revision>2</cp:revision>
  <cp:lastPrinted>2018-11-30T10:13:00Z</cp:lastPrinted>
  <dcterms:created xsi:type="dcterms:W3CDTF">2021-09-02T09:54:00Z</dcterms:created>
  <dcterms:modified xsi:type="dcterms:W3CDTF">2021-09-02T09:54:00Z</dcterms:modified>
</cp:coreProperties>
</file>